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76" w:rsidRDefault="006B3076" w:rsidP="006B3076">
      <w:pPr>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noProof/>
          <w:sz w:val="28"/>
          <w:szCs w:val="28"/>
          <w:lang w:eastAsia="ru-RU"/>
        </w:rPr>
        <w:drawing>
          <wp:anchor distT="0" distB="0" distL="114300" distR="114300" simplePos="0" relativeHeight="251658240" behindDoc="0" locked="0" layoutInCell="1" allowOverlap="1">
            <wp:simplePos x="0" y="0"/>
            <wp:positionH relativeFrom="column">
              <wp:posOffset>2915641</wp:posOffset>
            </wp:positionH>
            <wp:positionV relativeFrom="paragraph">
              <wp:posOffset>-268046</wp:posOffset>
            </wp:positionV>
            <wp:extent cx="635635" cy="762635"/>
            <wp:effectExtent l="0" t="0" r="0" b="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635" cy="762635"/>
                    </a:xfrm>
                    <a:prstGeom prst="rect">
                      <a:avLst/>
                    </a:prstGeom>
                    <a:solidFill>
                      <a:srgbClr val="FFFFFF"/>
                    </a:solidFill>
                    <a:ln>
                      <a:noFill/>
                    </a:ln>
                  </pic:spPr>
                </pic:pic>
              </a:graphicData>
            </a:graphic>
          </wp:anchor>
        </w:drawing>
      </w:r>
    </w:p>
    <w:p w:rsidR="006B3076" w:rsidRDefault="006B3076" w:rsidP="006B3076">
      <w:pPr>
        <w:spacing w:after="0" w:line="240" w:lineRule="auto"/>
        <w:jc w:val="center"/>
        <w:rPr>
          <w:rFonts w:ascii="Liberation Serif" w:eastAsia="Times New Roman" w:hAnsi="Liberation Serif" w:cs="Times New Roman"/>
          <w:b/>
          <w:sz w:val="28"/>
          <w:szCs w:val="28"/>
          <w:lang w:eastAsia="ru-RU"/>
        </w:rPr>
      </w:pPr>
    </w:p>
    <w:p w:rsidR="006B3076" w:rsidRDefault="006B3076" w:rsidP="006B3076">
      <w:pPr>
        <w:spacing w:after="0" w:line="240" w:lineRule="auto"/>
        <w:jc w:val="center"/>
        <w:rPr>
          <w:rFonts w:ascii="Liberation Serif" w:eastAsia="Times New Roman" w:hAnsi="Liberation Serif" w:cs="Times New Roman"/>
          <w:b/>
          <w:sz w:val="28"/>
          <w:szCs w:val="28"/>
          <w:lang w:eastAsia="ru-RU"/>
        </w:rPr>
      </w:pPr>
    </w:p>
    <w:p w:rsidR="006B3076" w:rsidRDefault="006B3076" w:rsidP="006B3076">
      <w:pPr>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sz w:val="28"/>
          <w:szCs w:val="28"/>
          <w:lang w:eastAsia="ru-RU"/>
        </w:rPr>
        <w:t>ГЛАВА</w:t>
      </w:r>
    </w:p>
    <w:p w:rsidR="00AA6A4C" w:rsidRPr="00AA6A4C" w:rsidRDefault="00AA6A4C" w:rsidP="006B3076">
      <w:pPr>
        <w:spacing w:after="0" w:line="240" w:lineRule="auto"/>
        <w:jc w:val="center"/>
        <w:rPr>
          <w:rFonts w:ascii="Liberation Serif" w:eastAsia="Times New Roman" w:hAnsi="Liberation Serif" w:cs="Times New Roman"/>
          <w:b/>
          <w:sz w:val="28"/>
          <w:szCs w:val="28"/>
          <w:lang w:eastAsia="ru-RU"/>
        </w:rPr>
      </w:pPr>
      <w:r w:rsidRPr="00AA6A4C">
        <w:rPr>
          <w:rFonts w:ascii="Liberation Serif" w:eastAsia="Times New Roman" w:hAnsi="Liberation Serif" w:cs="Times New Roman"/>
          <w:b/>
          <w:sz w:val="28"/>
          <w:szCs w:val="28"/>
          <w:lang w:eastAsia="ru-RU"/>
        </w:rPr>
        <w:t xml:space="preserve"> МУНИЦИПАЛЬНОГО ОБРАЗОВАНИЯ</w:t>
      </w:r>
    </w:p>
    <w:p w:rsidR="00AA6A4C" w:rsidRPr="00AA6A4C" w:rsidRDefault="00AA6A4C" w:rsidP="00AA6A4C">
      <w:pPr>
        <w:spacing w:after="0" w:line="240" w:lineRule="auto"/>
        <w:jc w:val="center"/>
        <w:rPr>
          <w:rFonts w:ascii="Liberation Serif" w:eastAsia="Times New Roman" w:hAnsi="Liberation Serif" w:cs="Times New Roman"/>
          <w:b/>
          <w:sz w:val="28"/>
          <w:szCs w:val="28"/>
          <w:lang w:eastAsia="ru-RU"/>
        </w:rPr>
      </w:pPr>
      <w:r w:rsidRPr="00AA6A4C">
        <w:rPr>
          <w:rFonts w:ascii="Liberation Serif" w:eastAsia="Times New Roman" w:hAnsi="Liberation Serif" w:cs="Times New Roman"/>
          <w:b/>
          <w:sz w:val="28"/>
          <w:szCs w:val="28"/>
          <w:lang w:eastAsia="ru-RU"/>
        </w:rPr>
        <w:t>КРАСНОУФИМСКИЙ ОКРУГ</w:t>
      </w:r>
    </w:p>
    <w:p w:rsidR="00AA6A4C" w:rsidRPr="00AA6A4C" w:rsidRDefault="00AA6A4C" w:rsidP="00AA6A4C">
      <w:pPr>
        <w:spacing w:after="0" w:line="240" w:lineRule="auto"/>
        <w:jc w:val="center"/>
        <w:rPr>
          <w:rFonts w:ascii="Liberation Serif" w:eastAsia="Times New Roman" w:hAnsi="Liberation Serif" w:cs="Times New Roman"/>
          <w:b/>
          <w:sz w:val="28"/>
          <w:szCs w:val="28"/>
          <w:lang w:eastAsia="ru-RU"/>
        </w:rPr>
      </w:pPr>
    </w:p>
    <w:p w:rsidR="00AA6A4C" w:rsidRDefault="00AA6A4C" w:rsidP="00AA6A4C">
      <w:pPr>
        <w:spacing w:after="0" w:line="240" w:lineRule="auto"/>
        <w:jc w:val="center"/>
        <w:rPr>
          <w:rFonts w:ascii="Arial" w:hAnsi="Arial" w:cs="Arial"/>
          <w:sz w:val="20"/>
          <w:szCs w:val="20"/>
        </w:rPr>
      </w:pPr>
      <w:r w:rsidRPr="00AA6A4C">
        <w:rPr>
          <w:rFonts w:ascii="Liberation Serif" w:eastAsia="Times New Roman" w:hAnsi="Liberation Serif" w:cs="Times New Roman"/>
          <w:b/>
          <w:sz w:val="28"/>
          <w:szCs w:val="28"/>
          <w:lang w:eastAsia="ru-RU"/>
        </w:rPr>
        <w:t>ПОСТАНОВЛЕНИЕ</w:t>
      </w:r>
    </w:p>
    <w:p w:rsidR="00AA6A4C" w:rsidRDefault="00AA6A4C" w:rsidP="0069207E">
      <w:pPr>
        <w:autoSpaceDE w:val="0"/>
        <w:autoSpaceDN w:val="0"/>
        <w:adjustRightInd w:val="0"/>
        <w:spacing w:line="240" w:lineRule="auto"/>
        <w:jc w:val="center"/>
        <w:rPr>
          <w:rFonts w:ascii="Arial" w:hAnsi="Arial" w:cs="Arial"/>
          <w:sz w:val="20"/>
          <w:szCs w:val="20"/>
        </w:rPr>
      </w:pPr>
    </w:p>
    <w:p w:rsidR="006B3076" w:rsidRDefault="0069207E" w:rsidP="006B3076">
      <w:pPr>
        <w:autoSpaceDE w:val="0"/>
        <w:autoSpaceDN w:val="0"/>
        <w:adjustRightInd w:val="0"/>
        <w:spacing w:after="0" w:line="240" w:lineRule="auto"/>
        <w:rPr>
          <w:rFonts w:ascii="Liberation Serif" w:hAnsi="Liberation Serif" w:cs="Arial"/>
          <w:b/>
          <w:sz w:val="28"/>
          <w:szCs w:val="28"/>
        </w:rPr>
      </w:pPr>
      <w:r w:rsidRPr="006B3076">
        <w:rPr>
          <w:rFonts w:ascii="Liberation Serif" w:hAnsi="Liberation Serif" w:cs="Arial"/>
          <w:b/>
          <w:sz w:val="28"/>
          <w:szCs w:val="28"/>
        </w:rPr>
        <w:t xml:space="preserve">от </w:t>
      </w:r>
      <w:r w:rsidR="002359AD">
        <w:rPr>
          <w:rFonts w:ascii="Liberation Serif" w:hAnsi="Liberation Serif" w:cs="Arial"/>
          <w:b/>
          <w:sz w:val="28"/>
          <w:szCs w:val="28"/>
        </w:rPr>
        <w:t>08</w:t>
      </w:r>
      <w:r w:rsidR="00AA6A4C" w:rsidRPr="006B3076">
        <w:rPr>
          <w:rFonts w:ascii="Liberation Serif" w:hAnsi="Liberation Serif" w:cs="Arial"/>
          <w:b/>
          <w:sz w:val="28"/>
          <w:szCs w:val="28"/>
        </w:rPr>
        <w:t xml:space="preserve"> декабря 2021 </w:t>
      </w:r>
      <w:r w:rsidR="002359AD">
        <w:rPr>
          <w:rFonts w:ascii="Liberation Serif" w:hAnsi="Liberation Serif" w:cs="Arial"/>
          <w:b/>
          <w:sz w:val="28"/>
          <w:szCs w:val="28"/>
        </w:rPr>
        <w:t xml:space="preserve"> №  140</w:t>
      </w:r>
    </w:p>
    <w:p w:rsidR="0069207E" w:rsidRDefault="006B3076" w:rsidP="006B3076">
      <w:pPr>
        <w:autoSpaceDE w:val="0"/>
        <w:autoSpaceDN w:val="0"/>
        <w:adjustRightInd w:val="0"/>
        <w:spacing w:after="0" w:line="240" w:lineRule="auto"/>
        <w:rPr>
          <w:rFonts w:ascii="Liberation Serif" w:hAnsi="Liberation Serif" w:cs="Arial"/>
          <w:b/>
          <w:sz w:val="28"/>
          <w:szCs w:val="28"/>
        </w:rPr>
      </w:pPr>
      <w:r>
        <w:rPr>
          <w:rFonts w:ascii="Liberation Serif" w:hAnsi="Liberation Serif" w:cs="Arial"/>
          <w:b/>
          <w:sz w:val="28"/>
          <w:szCs w:val="28"/>
        </w:rPr>
        <w:t>г.</w:t>
      </w:r>
      <w:r w:rsidR="002359AD">
        <w:rPr>
          <w:rFonts w:ascii="Liberation Serif" w:hAnsi="Liberation Serif" w:cs="Arial"/>
          <w:b/>
          <w:sz w:val="28"/>
          <w:szCs w:val="28"/>
        </w:rPr>
        <w:t xml:space="preserve"> </w:t>
      </w:r>
      <w:r>
        <w:rPr>
          <w:rFonts w:ascii="Liberation Serif" w:hAnsi="Liberation Serif" w:cs="Arial"/>
          <w:b/>
          <w:sz w:val="28"/>
          <w:szCs w:val="28"/>
        </w:rPr>
        <w:t>Красноуфимск</w:t>
      </w:r>
    </w:p>
    <w:p w:rsidR="006B3076" w:rsidRPr="006B3076" w:rsidRDefault="006B3076" w:rsidP="006B3076">
      <w:pPr>
        <w:autoSpaceDE w:val="0"/>
        <w:autoSpaceDN w:val="0"/>
        <w:adjustRightInd w:val="0"/>
        <w:spacing w:after="0" w:line="240" w:lineRule="auto"/>
        <w:rPr>
          <w:rFonts w:ascii="Liberation Serif" w:hAnsi="Liberation Serif" w:cs="Arial"/>
          <w:b/>
          <w:sz w:val="28"/>
          <w:szCs w:val="28"/>
        </w:rPr>
      </w:pPr>
    </w:p>
    <w:p w:rsidR="0069207E" w:rsidRPr="006B3076" w:rsidRDefault="004D76E9" w:rsidP="0069207E">
      <w:pPr>
        <w:autoSpaceDE w:val="0"/>
        <w:autoSpaceDN w:val="0"/>
        <w:adjustRightInd w:val="0"/>
        <w:spacing w:after="0" w:line="240" w:lineRule="auto"/>
        <w:rPr>
          <w:rFonts w:ascii="Liberation Serif" w:hAnsi="Liberation Serif" w:cs="Arial"/>
          <w:b/>
          <w:sz w:val="28"/>
          <w:szCs w:val="28"/>
        </w:rPr>
      </w:pPr>
      <w:r w:rsidRPr="006B3076">
        <w:rPr>
          <w:rFonts w:ascii="Liberation Serif" w:hAnsi="Liberation Serif" w:cs="Arial"/>
          <w:b/>
          <w:sz w:val="28"/>
          <w:szCs w:val="28"/>
        </w:rPr>
        <w:t xml:space="preserve">Об </w:t>
      </w:r>
      <w:r w:rsidR="0001554F">
        <w:rPr>
          <w:rFonts w:ascii="Liberation Serif" w:hAnsi="Liberation Serif" w:cs="Arial"/>
          <w:b/>
          <w:sz w:val="28"/>
          <w:szCs w:val="28"/>
        </w:rPr>
        <w:t xml:space="preserve">       </w:t>
      </w:r>
      <w:r w:rsidRPr="006B3076">
        <w:rPr>
          <w:rFonts w:ascii="Liberation Serif" w:hAnsi="Liberation Serif" w:cs="Arial"/>
          <w:b/>
          <w:sz w:val="28"/>
          <w:szCs w:val="28"/>
        </w:rPr>
        <w:t xml:space="preserve">утверждении </w:t>
      </w:r>
      <w:r w:rsidR="0001554F">
        <w:rPr>
          <w:rFonts w:ascii="Liberation Serif" w:hAnsi="Liberation Serif" w:cs="Arial"/>
          <w:b/>
          <w:sz w:val="28"/>
          <w:szCs w:val="28"/>
        </w:rPr>
        <w:t xml:space="preserve">       </w:t>
      </w:r>
      <w:r w:rsidRPr="006B3076">
        <w:rPr>
          <w:rFonts w:ascii="Liberation Serif" w:hAnsi="Liberation Serif" w:cs="Arial"/>
          <w:b/>
          <w:sz w:val="28"/>
          <w:szCs w:val="28"/>
        </w:rPr>
        <w:t>Положения</w:t>
      </w:r>
    </w:p>
    <w:p w:rsidR="004D76E9" w:rsidRPr="006B3076" w:rsidRDefault="004D76E9" w:rsidP="0069207E">
      <w:pPr>
        <w:autoSpaceDE w:val="0"/>
        <w:autoSpaceDN w:val="0"/>
        <w:adjustRightInd w:val="0"/>
        <w:spacing w:after="0" w:line="240" w:lineRule="auto"/>
        <w:rPr>
          <w:rFonts w:ascii="Liberation Serif" w:hAnsi="Liberation Serif" w:cs="Arial"/>
          <w:b/>
          <w:sz w:val="28"/>
          <w:szCs w:val="28"/>
        </w:rPr>
      </w:pPr>
      <w:r w:rsidRPr="006B3076">
        <w:rPr>
          <w:rFonts w:ascii="Liberation Serif" w:hAnsi="Liberation Serif" w:cs="Arial"/>
          <w:b/>
          <w:sz w:val="28"/>
          <w:szCs w:val="28"/>
        </w:rPr>
        <w:t xml:space="preserve">об </w:t>
      </w:r>
      <w:r w:rsidR="0001554F">
        <w:rPr>
          <w:rFonts w:ascii="Liberation Serif" w:hAnsi="Liberation Serif" w:cs="Arial"/>
          <w:b/>
          <w:sz w:val="28"/>
          <w:szCs w:val="28"/>
        </w:rPr>
        <w:t xml:space="preserve">           </w:t>
      </w:r>
      <w:r w:rsidRPr="006B3076">
        <w:rPr>
          <w:rFonts w:ascii="Liberation Serif" w:hAnsi="Liberation Serif" w:cs="Arial"/>
          <w:b/>
          <w:sz w:val="28"/>
          <w:szCs w:val="28"/>
        </w:rPr>
        <w:t xml:space="preserve">отборе </w:t>
      </w:r>
      <w:r w:rsidR="0001554F">
        <w:rPr>
          <w:rFonts w:ascii="Liberation Serif" w:hAnsi="Liberation Serif" w:cs="Arial"/>
          <w:b/>
          <w:sz w:val="28"/>
          <w:szCs w:val="28"/>
        </w:rPr>
        <w:t xml:space="preserve">      </w:t>
      </w:r>
      <w:r w:rsidRPr="006B3076">
        <w:rPr>
          <w:rFonts w:ascii="Liberation Serif" w:hAnsi="Liberation Serif" w:cs="Arial"/>
          <w:b/>
          <w:sz w:val="28"/>
          <w:szCs w:val="28"/>
        </w:rPr>
        <w:t xml:space="preserve">претендентов </w:t>
      </w:r>
      <w:r w:rsidR="0001554F">
        <w:rPr>
          <w:rFonts w:ascii="Liberation Serif" w:hAnsi="Liberation Serif" w:cs="Arial"/>
          <w:b/>
          <w:sz w:val="28"/>
          <w:szCs w:val="28"/>
        </w:rPr>
        <w:t xml:space="preserve"> </w:t>
      </w:r>
      <w:proofErr w:type="gramStart"/>
      <w:r w:rsidRPr="006B3076">
        <w:rPr>
          <w:rFonts w:ascii="Liberation Serif" w:hAnsi="Liberation Serif" w:cs="Arial"/>
          <w:b/>
          <w:sz w:val="28"/>
          <w:szCs w:val="28"/>
        </w:rPr>
        <w:t>на</w:t>
      </w:r>
      <w:proofErr w:type="gramEnd"/>
    </w:p>
    <w:p w:rsidR="006B3076" w:rsidRDefault="00A208BD" w:rsidP="006B3076">
      <w:pPr>
        <w:autoSpaceDE w:val="0"/>
        <w:autoSpaceDN w:val="0"/>
        <w:adjustRightInd w:val="0"/>
        <w:spacing w:after="0" w:line="240" w:lineRule="auto"/>
        <w:rPr>
          <w:rFonts w:ascii="Liberation Serif" w:hAnsi="Liberation Serif" w:cs="Arial"/>
          <w:b/>
          <w:sz w:val="28"/>
          <w:szCs w:val="28"/>
        </w:rPr>
      </w:pPr>
      <w:r w:rsidRPr="006B3076">
        <w:rPr>
          <w:rFonts w:ascii="Liberation Serif" w:hAnsi="Liberation Serif" w:cs="Arial"/>
          <w:b/>
          <w:sz w:val="28"/>
          <w:szCs w:val="28"/>
        </w:rPr>
        <w:t>ц</w:t>
      </w:r>
      <w:r w:rsidR="004D76E9" w:rsidRPr="006B3076">
        <w:rPr>
          <w:rFonts w:ascii="Liberation Serif" w:hAnsi="Liberation Serif" w:cs="Arial"/>
          <w:b/>
          <w:sz w:val="28"/>
          <w:szCs w:val="28"/>
        </w:rPr>
        <w:t xml:space="preserve">елевое </w:t>
      </w:r>
      <w:r w:rsidR="0001554F">
        <w:rPr>
          <w:rFonts w:ascii="Liberation Serif" w:hAnsi="Liberation Serif" w:cs="Arial"/>
          <w:b/>
          <w:sz w:val="28"/>
          <w:szCs w:val="28"/>
        </w:rPr>
        <w:t xml:space="preserve">        </w:t>
      </w:r>
      <w:r w:rsidR="004D76E9" w:rsidRPr="006B3076">
        <w:rPr>
          <w:rFonts w:ascii="Liberation Serif" w:hAnsi="Liberation Serif" w:cs="Arial"/>
          <w:b/>
          <w:sz w:val="28"/>
          <w:szCs w:val="28"/>
        </w:rPr>
        <w:t>обучение</w:t>
      </w:r>
      <w:r w:rsidR="0001554F">
        <w:rPr>
          <w:rFonts w:ascii="Liberation Serif" w:hAnsi="Liberation Serif" w:cs="Arial"/>
          <w:b/>
          <w:sz w:val="28"/>
          <w:szCs w:val="28"/>
        </w:rPr>
        <w:t xml:space="preserve">  </w:t>
      </w:r>
      <w:r w:rsidR="006B3076" w:rsidRPr="006B3076">
        <w:rPr>
          <w:rFonts w:ascii="Liberation Serif" w:hAnsi="Liberation Serif" w:cs="Arial"/>
          <w:b/>
          <w:sz w:val="28"/>
          <w:szCs w:val="28"/>
        </w:rPr>
        <w:t xml:space="preserve">специалистов </w:t>
      </w:r>
    </w:p>
    <w:p w:rsidR="006B3076" w:rsidRDefault="006B3076" w:rsidP="006B3076">
      <w:pPr>
        <w:autoSpaceDE w:val="0"/>
        <w:autoSpaceDN w:val="0"/>
        <w:adjustRightInd w:val="0"/>
        <w:spacing w:after="0" w:line="240" w:lineRule="auto"/>
        <w:rPr>
          <w:rFonts w:ascii="Liberation Serif" w:hAnsi="Liberation Serif" w:cs="Arial"/>
          <w:b/>
          <w:sz w:val="28"/>
          <w:szCs w:val="28"/>
        </w:rPr>
      </w:pPr>
      <w:r w:rsidRPr="006B3076">
        <w:rPr>
          <w:rFonts w:ascii="Liberation Serif" w:hAnsi="Liberation Serif" w:cs="Arial"/>
          <w:b/>
          <w:sz w:val="28"/>
          <w:szCs w:val="28"/>
        </w:rPr>
        <w:t xml:space="preserve">для работы </w:t>
      </w:r>
      <w:r w:rsidR="0001554F">
        <w:rPr>
          <w:rFonts w:ascii="Liberation Serif" w:hAnsi="Liberation Serif" w:cs="Arial"/>
          <w:b/>
          <w:sz w:val="28"/>
          <w:szCs w:val="28"/>
        </w:rPr>
        <w:t xml:space="preserve"> </w:t>
      </w:r>
      <w:r w:rsidRPr="006B3076">
        <w:rPr>
          <w:rFonts w:ascii="Liberation Serif" w:hAnsi="Liberation Serif" w:cs="Arial"/>
          <w:b/>
          <w:sz w:val="28"/>
          <w:szCs w:val="28"/>
        </w:rPr>
        <w:t xml:space="preserve">в </w:t>
      </w:r>
      <w:r w:rsidR="0001554F">
        <w:rPr>
          <w:rFonts w:ascii="Liberation Serif" w:hAnsi="Liberation Serif" w:cs="Arial"/>
          <w:b/>
          <w:sz w:val="28"/>
          <w:szCs w:val="28"/>
        </w:rPr>
        <w:t xml:space="preserve">        </w:t>
      </w:r>
      <w:r w:rsidRPr="006B3076">
        <w:rPr>
          <w:rFonts w:ascii="Liberation Serif" w:hAnsi="Liberation Serif" w:cs="Arial"/>
          <w:b/>
          <w:sz w:val="28"/>
          <w:szCs w:val="28"/>
        </w:rPr>
        <w:t xml:space="preserve">органах </w:t>
      </w:r>
      <w:r w:rsidR="0001554F">
        <w:rPr>
          <w:rFonts w:ascii="Liberation Serif" w:hAnsi="Liberation Serif" w:cs="Arial"/>
          <w:b/>
          <w:sz w:val="28"/>
          <w:szCs w:val="28"/>
        </w:rPr>
        <w:t xml:space="preserve"> </w:t>
      </w:r>
      <w:r w:rsidRPr="006B3076">
        <w:rPr>
          <w:rFonts w:ascii="Liberation Serif" w:hAnsi="Liberation Serif" w:cs="Arial"/>
          <w:b/>
          <w:sz w:val="28"/>
          <w:szCs w:val="28"/>
        </w:rPr>
        <w:t xml:space="preserve">местного </w:t>
      </w:r>
    </w:p>
    <w:p w:rsidR="006B3076" w:rsidRDefault="006B3076" w:rsidP="006B3076">
      <w:pPr>
        <w:autoSpaceDE w:val="0"/>
        <w:autoSpaceDN w:val="0"/>
        <w:adjustRightInd w:val="0"/>
        <w:spacing w:after="0" w:line="240" w:lineRule="auto"/>
        <w:rPr>
          <w:rFonts w:ascii="Liberation Serif" w:hAnsi="Liberation Serif" w:cs="Arial"/>
          <w:b/>
          <w:sz w:val="28"/>
          <w:szCs w:val="28"/>
        </w:rPr>
      </w:pPr>
      <w:r w:rsidRPr="006B3076">
        <w:rPr>
          <w:rFonts w:ascii="Liberation Serif" w:hAnsi="Liberation Serif" w:cs="Arial"/>
          <w:b/>
          <w:sz w:val="28"/>
          <w:szCs w:val="28"/>
        </w:rPr>
        <w:t xml:space="preserve">самоуправления </w:t>
      </w:r>
      <w:r w:rsidR="0001554F">
        <w:rPr>
          <w:rFonts w:ascii="Liberation Serif" w:hAnsi="Liberation Serif" w:cs="Arial"/>
          <w:b/>
          <w:sz w:val="28"/>
          <w:szCs w:val="28"/>
        </w:rPr>
        <w:t xml:space="preserve">     </w:t>
      </w:r>
      <w:r w:rsidRPr="006B3076">
        <w:rPr>
          <w:rFonts w:ascii="Liberation Serif" w:hAnsi="Liberation Serif" w:cs="Arial"/>
          <w:b/>
          <w:sz w:val="28"/>
          <w:szCs w:val="28"/>
        </w:rPr>
        <w:t xml:space="preserve">муниципального </w:t>
      </w:r>
    </w:p>
    <w:p w:rsidR="004D76E9" w:rsidRPr="006B3076" w:rsidRDefault="006B3076" w:rsidP="006B3076">
      <w:pPr>
        <w:autoSpaceDE w:val="0"/>
        <w:autoSpaceDN w:val="0"/>
        <w:adjustRightInd w:val="0"/>
        <w:spacing w:after="0" w:line="240" w:lineRule="auto"/>
        <w:rPr>
          <w:rFonts w:ascii="Liberation Serif" w:hAnsi="Liberation Serif" w:cs="Arial"/>
          <w:b/>
          <w:sz w:val="28"/>
          <w:szCs w:val="28"/>
        </w:rPr>
      </w:pPr>
      <w:r w:rsidRPr="006B3076">
        <w:rPr>
          <w:rFonts w:ascii="Liberation Serif" w:hAnsi="Liberation Serif" w:cs="Arial"/>
          <w:b/>
          <w:sz w:val="28"/>
          <w:szCs w:val="28"/>
        </w:rPr>
        <w:t>образования Красноуфимский округ</w:t>
      </w:r>
    </w:p>
    <w:p w:rsidR="004D76E9" w:rsidRPr="006B3076" w:rsidRDefault="004D76E9" w:rsidP="0069207E">
      <w:pPr>
        <w:autoSpaceDE w:val="0"/>
        <w:autoSpaceDN w:val="0"/>
        <w:adjustRightInd w:val="0"/>
        <w:spacing w:after="0" w:line="240" w:lineRule="auto"/>
        <w:rPr>
          <w:rFonts w:ascii="Arial" w:hAnsi="Arial" w:cs="Arial"/>
          <w:b/>
          <w:sz w:val="20"/>
          <w:szCs w:val="20"/>
        </w:rPr>
      </w:pPr>
    </w:p>
    <w:p w:rsidR="006B3076" w:rsidRDefault="0069207E" w:rsidP="0069207E">
      <w:pPr>
        <w:autoSpaceDE w:val="0"/>
        <w:autoSpaceDN w:val="0"/>
        <w:adjustRightInd w:val="0"/>
        <w:spacing w:after="0" w:line="240" w:lineRule="auto"/>
        <w:ind w:firstLine="540"/>
        <w:jc w:val="both"/>
        <w:rPr>
          <w:rFonts w:ascii="Liberation Serif" w:hAnsi="Liberation Serif" w:cs="Arial"/>
          <w:sz w:val="28"/>
          <w:szCs w:val="28"/>
        </w:rPr>
      </w:pPr>
      <w:r w:rsidRPr="00AA6A4C">
        <w:rPr>
          <w:rFonts w:ascii="Liberation Serif" w:hAnsi="Liberation Serif" w:cs="Arial"/>
          <w:sz w:val="28"/>
          <w:szCs w:val="28"/>
        </w:rPr>
        <w:t xml:space="preserve">В соответствии с </w:t>
      </w:r>
      <w:r w:rsidR="00EB54A7" w:rsidRPr="00EB54A7">
        <w:rPr>
          <w:rFonts w:ascii="Liberation Serif" w:hAnsi="Liberation Serif" w:cs="Arial"/>
          <w:sz w:val="28"/>
          <w:szCs w:val="28"/>
        </w:rPr>
        <w:t xml:space="preserve">частью 1 статьей 56 </w:t>
      </w:r>
      <w:r w:rsidR="00EB54A7">
        <w:rPr>
          <w:rFonts w:ascii="Liberation Serif" w:hAnsi="Liberation Serif" w:cs="Arial"/>
          <w:sz w:val="28"/>
          <w:szCs w:val="28"/>
        </w:rPr>
        <w:t>Федерального</w:t>
      </w:r>
      <w:hyperlink r:id="rId6" w:history="1">
        <w:proofErr w:type="gramStart"/>
        <w:r w:rsidR="00EB54A7" w:rsidRPr="00EB54A7">
          <w:rPr>
            <w:rStyle w:val="a3"/>
            <w:rFonts w:ascii="Liberation Serif" w:hAnsi="Liberation Serif" w:cs="Arial"/>
            <w:color w:val="auto"/>
            <w:sz w:val="28"/>
            <w:szCs w:val="28"/>
            <w:u w:val="none"/>
          </w:rPr>
          <w:t>закон</w:t>
        </w:r>
        <w:proofErr w:type="gramEnd"/>
      </w:hyperlink>
      <w:r w:rsidR="00EB54A7">
        <w:rPr>
          <w:rFonts w:ascii="Liberation Serif" w:hAnsi="Liberation Serif" w:cs="Arial"/>
          <w:sz w:val="28"/>
          <w:szCs w:val="28"/>
        </w:rPr>
        <w:t>а</w:t>
      </w:r>
      <w:r w:rsidR="00EB54A7" w:rsidRPr="00EB54A7">
        <w:rPr>
          <w:rFonts w:ascii="Liberation Serif" w:hAnsi="Liberation Serif" w:cs="Arial"/>
          <w:sz w:val="28"/>
          <w:szCs w:val="28"/>
        </w:rPr>
        <w:t xml:space="preserve"> от 29 декабря 2012 года N 273-ФЗ "Об образовании в Российской Федерации", статьей 17-1 Закон</w:t>
      </w:r>
      <w:r w:rsidR="00EB54A7">
        <w:rPr>
          <w:rFonts w:ascii="Liberation Serif" w:hAnsi="Liberation Serif" w:cs="Arial"/>
          <w:sz w:val="28"/>
          <w:szCs w:val="28"/>
        </w:rPr>
        <w:t>а</w:t>
      </w:r>
      <w:r w:rsidR="00EB54A7" w:rsidRPr="00EB54A7">
        <w:rPr>
          <w:rFonts w:ascii="Liberation Serif" w:hAnsi="Liberation Serif" w:cs="Arial"/>
          <w:sz w:val="28"/>
          <w:szCs w:val="28"/>
        </w:rPr>
        <w:t xml:space="preserve"> Свердловской области от 29.10.2007 N 136-ОЗ "Об особенностях муниципальной службы на территории Свердловской области"</w:t>
      </w:r>
      <w:r w:rsidR="00EB54A7">
        <w:rPr>
          <w:rFonts w:ascii="Liberation Serif" w:hAnsi="Liberation Serif" w:cs="Arial"/>
          <w:sz w:val="28"/>
          <w:szCs w:val="28"/>
        </w:rPr>
        <w:t xml:space="preserve"> и</w:t>
      </w:r>
      <w:r w:rsidR="0001554F">
        <w:rPr>
          <w:rFonts w:ascii="Liberation Serif" w:hAnsi="Liberation Serif" w:cs="Arial"/>
          <w:sz w:val="28"/>
          <w:szCs w:val="28"/>
        </w:rPr>
        <w:t xml:space="preserve"> </w:t>
      </w:r>
      <w:r w:rsidR="006B3076" w:rsidRPr="006B3076">
        <w:rPr>
          <w:rFonts w:ascii="Times New Roman" w:hAnsi="Times New Roman" w:cs="Times New Roman"/>
          <w:sz w:val="28"/>
          <w:szCs w:val="28"/>
        </w:rPr>
        <w:t>руководствуясь статьей 26 Устава МО Красноуфимский округ</w:t>
      </w:r>
    </w:p>
    <w:p w:rsidR="006B3076" w:rsidRDefault="006B3076" w:rsidP="0069207E">
      <w:pPr>
        <w:autoSpaceDE w:val="0"/>
        <w:autoSpaceDN w:val="0"/>
        <w:adjustRightInd w:val="0"/>
        <w:spacing w:after="0" w:line="240" w:lineRule="auto"/>
        <w:ind w:firstLine="540"/>
        <w:jc w:val="both"/>
        <w:rPr>
          <w:rFonts w:ascii="Liberation Serif" w:hAnsi="Liberation Serif" w:cs="Arial"/>
          <w:sz w:val="28"/>
          <w:szCs w:val="28"/>
        </w:rPr>
      </w:pPr>
    </w:p>
    <w:p w:rsidR="0069207E" w:rsidRPr="006B3076" w:rsidRDefault="006B3076" w:rsidP="0069207E">
      <w:pPr>
        <w:autoSpaceDE w:val="0"/>
        <w:autoSpaceDN w:val="0"/>
        <w:adjustRightInd w:val="0"/>
        <w:spacing w:after="0" w:line="240" w:lineRule="auto"/>
        <w:ind w:firstLine="540"/>
        <w:jc w:val="both"/>
        <w:rPr>
          <w:rFonts w:ascii="Liberation Serif" w:hAnsi="Liberation Serif" w:cs="Arial"/>
          <w:b/>
          <w:sz w:val="28"/>
          <w:szCs w:val="28"/>
        </w:rPr>
      </w:pPr>
      <w:proofErr w:type="gramStart"/>
      <w:r w:rsidRPr="006B3076">
        <w:rPr>
          <w:rFonts w:ascii="Liberation Serif" w:hAnsi="Liberation Serif" w:cs="Arial"/>
          <w:b/>
          <w:sz w:val="28"/>
          <w:szCs w:val="28"/>
        </w:rPr>
        <w:t>П</w:t>
      </w:r>
      <w:proofErr w:type="gramEnd"/>
      <w:r w:rsidR="0001554F">
        <w:rPr>
          <w:rFonts w:ascii="Liberation Serif" w:hAnsi="Liberation Serif" w:cs="Arial"/>
          <w:b/>
          <w:sz w:val="28"/>
          <w:szCs w:val="28"/>
        </w:rPr>
        <w:t xml:space="preserve"> </w:t>
      </w:r>
      <w:r w:rsidRPr="006B3076">
        <w:rPr>
          <w:rFonts w:ascii="Liberation Serif" w:hAnsi="Liberation Serif" w:cs="Arial"/>
          <w:b/>
          <w:sz w:val="28"/>
          <w:szCs w:val="28"/>
        </w:rPr>
        <w:t>О</w:t>
      </w:r>
      <w:r w:rsidR="0001554F">
        <w:rPr>
          <w:rFonts w:ascii="Liberation Serif" w:hAnsi="Liberation Serif" w:cs="Arial"/>
          <w:b/>
          <w:sz w:val="28"/>
          <w:szCs w:val="28"/>
        </w:rPr>
        <w:t xml:space="preserve"> </w:t>
      </w:r>
      <w:r w:rsidRPr="006B3076">
        <w:rPr>
          <w:rFonts w:ascii="Liberation Serif" w:hAnsi="Liberation Serif" w:cs="Arial"/>
          <w:b/>
          <w:sz w:val="28"/>
          <w:szCs w:val="28"/>
        </w:rPr>
        <w:t>С</w:t>
      </w:r>
      <w:r w:rsidR="0001554F">
        <w:rPr>
          <w:rFonts w:ascii="Liberation Serif" w:hAnsi="Liberation Serif" w:cs="Arial"/>
          <w:b/>
          <w:sz w:val="28"/>
          <w:szCs w:val="28"/>
        </w:rPr>
        <w:t xml:space="preserve"> </w:t>
      </w:r>
      <w:r w:rsidRPr="006B3076">
        <w:rPr>
          <w:rFonts w:ascii="Liberation Serif" w:hAnsi="Liberation Serif" w:cs="Arial"/>
          <w:b/>
          <w:sz w:val="28"/>
          <w:szCs w:val="28"/>
        </w:rPr>
        <w:t>Т</w:t>
      </w:r>
      <w:r w:rsidR="0001554F">
        <w:rPr>
          <w:rFonts w:ascii="Liberation Serif" w:hAnsi="Liberation Serif" w:cs="Arial"/>
          <w:b/>
          <w:sz w:val="28"/>
          <w:szCs w:val="28"/>
        </w:rPr>
        <w:t xml:space="preserve"> </w:t>
      </w:r>
      <w:r w:rsidRPr="006B3076">
        <w:rPr>
          <w:rFonts w:ascii="Liberation Serif" w:hAnsi="Liberation Serif" w:cs="Arial"/>
          <w:b/>
          <w:sz w:val="28"/>
          <w:szCs w:val="28"/>
        </w:rPr>
        <w:t>А</w:t>
      </w:r>
      <w:r w:rsidR="0001554F">
        <w:rPr>
          <w:rFonts w:ascii="Liberation Serif" w:hAnsi="Liberation Serif" w:cs="Arial"/>
          <w:b/>
          <w:sz w:val="28"/>
          <w:szCs w:val="28"/>
        </w:rPr>
        <w:t xml:space="preserve"> </w:t>
      </w:r>
      <w:r w:rsidRPr="006B3076">
        <w:rPr>
          <w:rFonts w:ascii="Liberation Serif" w:hAnsi="Liberation Serif" w:cs="Arial"/>
          <w:b/>
          <w:sz w:val="28"/>
          <w:szCs w:val="28"/>
        </w:rPr>
        <w:t>Н</w:t>
      </w:r>
      <w:r w:rsidR="0001554F">
        <w:rPr>
          <w:rFonts w:ascii="Liberation Serif" w:hAnsi="Liberation Serif" w:cs="Arial"/>
          <w:b/>
          <w:sz w:val="28"/>
          <w:szCs w:val="28"/>
        </w:rPr>
        <w:t xml:space="preserve"> </w:t>
      </w:r>
      <w:r w:rsidRPr="006B3076">
        <w:rPr>
          <w:rFonts w:ascii="Liberation Serif" w:hAnsi="Liberation Serif" w:cs="Arial"/>
          <w:b/>
          <w:sz w:val="28"/>
          <w:szCs w:val="28"/>
        </w:rPr>
        <w:t>О</w:t>
      </w:r>
      <w:r w:rsidR="0001554F">
        <w:rPr>
          <w:rFonts w:ascii="Liberation Serif" w:hAnsi="Liberation Serif" w:cs="Arial"/>
          <w:b/>
          <w:sz w:val="28"/>
          <w:szCs w:val="28"/>
        </w:rPr>
        <w:t xml:space="preserve"> </w:t>
      </w:r>
      <w:r w:rsidRPr="006B3076">
        <w:rPr>
          <w:rFonts w:ascii="Liberation Serif" w:hAnsi="Liberation Serif" w:cs="Arial"/>
          <w:b/>
          <w:sz w:val="28"/>
          <w:szCs w:val="28"/>
        </w:rPr>
        <w:t>В</w:t>
      </w:r>
      <w:r w:rsidR="0001554F">
        <w:rPr>
          <w:rFonts w:ascii="Liberation Serif" w:hAnsi="Liberation Serif" w:cs="Arial"/>
          <w:b/>
          <w:sz w:val="28"/>
          <w:szCs w:val="28"/>
        </w:rPr>
        <w:t xml:space="preserve"> </w:t>
      </w:r>
      <w:r w:rsidRPr="006B3076">
        <w:rPr>
          <w:rFonts w:ascii="Liberation Serif" w:hAnsi="Liberation Serif" w:cs="Arial"/>
          <w:b/>
          <w:sz w:val="28"/>
          <w:szCs w:val="28"/>
        </w:rPr>
        <w:t>Л</w:t>
      </w:r>
      <w:r w:rsidR="0001554F">
        <w:rPr>
          <w:rFonts w:ascii="Liberation Serif" w:hAnsi="Liberation Serif" w:cs="Arial"/>
          <w:b/>
          <w:sz w:val="28"/>
          <w:szCs w:val="28"/>
        </w:rPr>
        <w:t xml:space="preserve"> </w:t>
      </w:r>
      <w:r w:rsidRPr="006B3076">
        <w:rPr>
          <w:rFonts w:ascii="Liberation Serif" w:hAnsi="Liberation Serif" w:cs="Arial"/>
          <w:b/>
          <w:sz w:val="28"/>
          <w:szCs w:val="28"/>
        </w:rPr>
        <w:t>Я</w:t>
      </w:r>
      <w:r w:rsidR="0001554F">
        <w:rPr>
          <w:rFonts w:ascii="Liberation Serif" w:hAnsi="Liberation Serif" w:cs="Arial"/>
          <w:b/>
          <w:sz w:val="28"/>
          <w:szCs w:val="28"/>
        </w:rPr>
        <w:t xml:space="preserve"> </w:t>
      </w:r>
      <w:r w:rsidRPr="006B3076">
        <w:rPr>
          <w:rFonts w:ascii="Liberation Serif" w:hAnsi="Liberation Serif" w:cs="Arial"/>
          <w:b/>
          <w:sz w:val="28"/>
          <w:szCs w:val="28"/>
        </w:rPr>
        <w:t>Ю</w:t>
      </w:r>
      <w:r w:rsidR="0069207E" w:rsidRPr="006B3076">
        <w:rPr>
          <w:rFonts w:ascii="Liberation Serif" w:hAnsi="Liberation Serif" w:cs="Arial"/>
          <w:b/>
          <w:sz w:val="28"/>
          <w:szCs w:val="28"/>
        </w:rPr>
        <w:t>:</w:t>
      </w:r>
    </w:p>
    <w:p w:rsidR="0069207E" w:rsidRPr="00AA6A4C" w:rsidRDefault="0069207E" w:rsidP="0069207E">
      <w:pPr>
        <w:autoSpaceDE w:val="0"/>
        <w:autoSpaceDN w:val="0"/>
        <w:adjustRightInd w:val="0"/>
        <w:spacing w:before="200" w:after="0" w:line="240" w:lineRule="auto"/>
        <w:ind w:firstLine="540"/>
        <w:jc w:val="both"/>
        <w:rPr>
          <w:rFonts w:ascii="Liberation Serif" w:hAnsi="Liberation Serif" w:cs="Arial"/>
          <w:sz w:val="28"/>
          <w:szCs w:val="28"/>
        </w:rPr>
      </w:pPr>
      <w:r w:rsidRPr="00AA6A4C">
        <w:rPr>
          <w:rFonts w:ascii="Liberation Serif" w:hAnsi="Liberation Serif" w:cs="Arial"/>
          <w:sz w:val="28"/>
          <w:szCs w:val="28"/>
        </w:rPr>
        <w:t xml:space="preserve">1. Утвердить </w:t>
      </w:r>
      <w:hyperlink w:anchor="Par30" w:history="1">
        <w:r w:rsidRPr="00D31BB2">
          <w:rPr>
            <w:rFonts w:ascii="Liberation Serif" w:hAnsi="Liberation Serif" w:cs="Arial"/>
            <w:sz w:val="28"/>
            <w:szCs w:val="28"/>
          </w:rPr>
          <w:t>Положени</w:t>
        </w:r>
      </w:hyperlink>
      <w:r w:rsidR="00D31BB2" w:rsidRPr="00D31BB2">
        <w:rPr>
          <w:rFonts w:ascii="Liberation Serif" w:hAnsi="Liberation Serif" w:cs="Arial"/>
          <w:sz w:val="28"/>
          <w:szCs w:val="28"/>
        </w:rPr>
        <w:t>е</w:t>
      </w:r>
      <w:r w:rsidRPr="00AA6A4C">
        <w:rPr>
          <w:rFonts w:ascii="Liberation Serif" w:hAnsi="Liberation Serif" w:cs="Arial"/>
          <w:sz w:val="28"/>
          <w:szCs w:val="28"/>
        </w:rPr>
        <w:t xml:space="preserve"> об отборе претендентов на целевое обучение специалистов для работы </w:t>
      </w:r>
      <w:r w:rsidR="006B3076" w:rsidRPr="006B3076">
        <w:rPr>
          <w:rFonts w:ascii="Liberation Serif" w:hAnsi="Liberation Serif" w:cs="Arial"/>
          <w:sz w:val="28"/>
          <w:szCs w:val="28"/>
        </w:rPr>
        <w:t xml:space="preserve">в органах местного самоуправления муниципального образования Красноуфимский округ </w:t>
      </w:r>
      <w:r w:rsidRPr="00AA6A4C">
        <w:rPr>
          <w:rFonts w:ascii="Liberation Serif" w:hAnsi="Liberation Serif" w:cs="Arial"/>
          <w:sz w:val="28"/>
          <w:szCs w:val="28"/>
        </w:rPr>
        <w:t>(Приложение 1).</w:t>
      </w:r>
    </w:p>
    <w:p w:rsidR="0069207E" w:rsidRPr="00AA6A4C" w:rsidRDefault="0069207E" w:rsidP="006B3076">
      <w:pPr>
        <w:autoSpaceDE w:val="0"/>
        <w:autoSpaceDN w:val="0"/>
        <w:adjustRightInd w:val="0"/>
        <w:spacing w:after="0" w:line="240" w:lineRule="auto"/>
        <w:ind w:firstLine="540"/>
        <w:jc w:val="both"/>
        <w:rPr>
          <w:rFonts w:ascii="Liberation Serif" w:hAnsi="Liberation Serif" w:cs="Arial"/>
          <w:sz w:val="28"/>
          <w:szCs w:val="28"/>
        </w:rPr>
      </w:pPr>
      <w:r w:rsidRPr="00AA6A4C">
        <w:rPr>
          <w:rFonts w:ascii="Liberation Serif" w:hAnsi="Liberation Serif" w:cs="Arial"/>
          <w:sz w:val="28"/>
          <w:szCs w:val="28"/>
        </w:rPr>
        <w:t xml:space="preserve">2. </w:t>
      </w:r>
      <w:r w:rsidR="00663826">
        <w:rPr>
          <w:rFonts w:ascii="Liberation Serif" w:hAnsi="Liberation Serif" w:cs="Arial"/>
          <w:sz w:val="28"/>
          <w:szCs w:val="28"/>
        </w:rPr>
        <w:t xml:space="preserve">   </w:t>
      </w:r>
      <w:r w:rsidRPr="00AA6A4C">
        <w:rPr>
          <w:rFonts w:ascii="Liberation Serif" w:hAnsi="Liberation Serif" w:cs="Arial"/>
          <w:sz w:val="28"/>
          <w:szCs w:val="28"/>
        </w:rPr>
        <w:t xml:space="preserve">Утвердить </w:t>
      </w:r>
      <w:hyperlink w:anchor="Par115" w:history="1">
        <w:r w:rsidR="00D31BB2" w:rsidRPr="00D31BB2">
          <w:rPr>
            <w:rFonts w:ascii="Liberation Serif" w:hAnsi="Liberation Serif" w:cs="Arial"/>
            <w:sz w:val="28"/>
            <w:szCs w:val="28"/>
          </w:rPr>
          <w:t>С</w:t>
        </w:r>
        <w:r w:rsidRPr="00D31BB2">
          <w:rPr>
            <w:rFonts w:ascii="Liberation Serif" w:hAnsi="Liberation Serif" w:cs="Arial"/>
            <w:sz w:val="28"/>
            <w:szCs w:val="28"/>
          </w:rPr>
          <w:t>остав</w:t>
        </w:r>
      </w:hyperlink>
      <w:r w:rsidRPr="00AA6A4C">
        <w:rPr>
          <w:rFonts w:ascii="Liberation Serif" w:hAnsi="Liberation Serif" w:cs="Arial"/>
          <w:sz w:val="28"/>
          <w:szCs w:val="28"/>
        </w:rPr>
        <w:t xml:space="preserve"> конкурсной комиссии по отбору претендентов на целевое обучение спец</w:t>
      </w:r>
      <w:r w:rsidR="00AA6A4C">
        <w:rPr>
          <w:rFonts w:ascii="Liberation Serif" w:hAnsi="Liberation Serif" w:cs="Arial"/>
          <w:sz w:val="28"/>
          <w:szCs w:val="28"/>
        </w:rPr>
        <w:t xml:space="preserve">иалистов для работы в </w:t>
      </w:r>
      <w:r w:rsidR="006B3076">
        <w:rPr>
          <w:rFonts w:ascii="Liberation Serif" w:hAnsi="Liberation Serif" w:cs="Arial"/>
          <w:sz w:val="28"/>
          <w:szCs w:val="28"/>
        </w:rPr>
        <w:t>органах местного самоуправления муниципального образования</w:t>
      </w:r>
      <w:r w:rsidR="00AA6A4C">
        <w:rPr>
          <w:rFonts w:ascii="Liberation Serif" w:hAnsi="Liberation Serif" w:cs="Arial"/>
          <w:sz w:val="28"/>
          <w:szCs w:val="28"/>
        </w:rPr>
        <w:t xml:space="preserve"> Красноуфимский округ</w:t>
      </w:r>
      <w:r w:rsidRPr="00AA6A4C">
        <w:rPr>
          <w:rFonts w:ascii="Liberation Serif" w:hAnsi="Liberation Serif" w:cs="Arial"/>
          <w:sz w:val="28"/>
          <w:szCs w:val="28"/>
        </w:rPr>
        <w:t xml:space="preserve"> (Приложение 2).</w:t>
      </w:r>
    </w:p>
    <w:p w:rsidR="0069207E" w:rsidRPr="00AA6A4C" w:rsidRDefault="0069207E" w:rsidP="006B3076">
      <w:pPr>
        <w:autoSpaceDE w:val="0"/>
        <w:autoSpaceDN w:val="0"/>
        <w:adjustRightInd w:val="0"/>
        <w:spacing w:after="0" w:line="240" w:lineRule="auto"/>
        <w:ind w:firstLine="540"/>
        <w:jc w:val="both"/>
        <w:rPr>
          <w:rFonts w:ascii="Liberation Serif" w:hAnsi="Liberation Serif" w:cs="Arial"/>
          <w:sz w:val="28"/>
          <w:szCs w:val="28"/>
        </w:rPr>
      </w:pPr>
      <w:r w:rsidRPr="00AA6A4C">
        <w:rPr>
          <w:rFonts w:ascii="Liberation Serif" w:hAnsi="Liberation Serif" w:cs="Arial"/>
          <w:sz w:val="28"/>
          <w:szCs w:val="28"/>
        </w:rPr>
        <w:t xml:space="preserve">3. </w:t>
      </w:r>
      <w:r w:rsidR="00D31BB2">
        <w:rPr>
          <w:rFonts w:ascii="Liberation Serif" w:hAnsi="Liberation Serif" w:cs="Arial"/>
          <w:sz w:val="28"/>
          <w:szCs w:val="28"/>
        </w:rPr>
        <w:t>Разместить</w:t>
      </w:r>
      <w:r w:rsidRPr="00AA6A4C">
        <w:rPr>
          <w:rFonts w:ascii="Liberation Serif" w:hAnsi="Liberation Serif" w:cs="Arial"/>
          <w:sz w:val="28"/>
          <w:szCs w:val="28"/>
        </w:rPr>
        <w:t xml:space="preserve"> настоящее Постановление на офици</w:t>
      </w:r>
      <w:r w:rsidR="00AA6A4C">
        <w:rPr>
          <w:rFonts w:ascii="Liberation Serif" w:hAnsi="Liberation Serif" w:cs="Arial"/>
          <w:sz w:val="28"/>
          <w:szCs w:val="28"/>
        </w:rPr>
        <w:t xml:space="preserve">альном </w:t>
      </w:r>
      <w:r w:rsidR="006B3076">
        <w:rPr>
          <w:rFonts w:ascii="Liberation Serif" w:hAnsi="Liberation Serif" w:cs="Arial"/>
          <w:sz w:val="28"/>
          <w:szCs w:val="28"/>
        </w:rPr>
        <w:t>сайте м</w:t>
      </w:r>
      <w:r w:rsidR="00AA6A4C">
        <w:rPr>
          <w:rFonts w:ascii="Liberation Serif" w:hAnsi="Liberation Serif" w:cs="Arial"/>
          <w:sz w:val="28"/>
          <w:szCs w:val="28"/>
        </w:rPr>
        <w:t>униципального образования Красноуфимский округ</w:t>
      </w:r>
      <w:r w:rsidRPr="00AA6A4C">
        <w:rPr>
          <w:rFonts w:ascii="Liberation Serif" w:hAnsi="Liberation Serif" w:cs="Arial"/>
          <w:sz w:val="28"/>
          <w:szCs w:val="28"/>
        </w:rPr>
        <w:t>.</w:t>
      </w:r>
    </w:p>
    <w:p w:rsidR="0069207E" w:rsidRDefault="0069207E" w:rsidP="006B3076">
      <w:pPr>
        <w:autoSpaceDE w:val="0"/>
        <w:autoSpaceDN w:val="0"/>
        <w:adjustRightInd w:val="0"/>
        <w:spacing w:after="0" w:line="240" w:lineRule="auto"/>
        <w:ind w:firstLine="540"/>
        <w:jc w:val="both"/>
        <w:rPr>
          <w:rFonts w:ascii="Liberation Serif" w:hAnsi="Liberation Serif" w:cs="Arial"/>
          <w:sz w:val="28"/>
          <w:szCs w:val="28"/>
        </w:rPr>
      </w:pPr>
      <w:r w:rsidRPr="00AA6A4C">
        <w:rPr>
          <w:rFonts w:ascii="Liberation Serif" w:hAnsi="Liberation Serif" w:cs="Arial"/>
          <w:sz w:val="28"/>
          <w:szCs w:val="28"/>
        </w:rPr>
        <w:t>4. Контроль исполнения настоящего Постановления возложи</w:t>
      </w:r>
      <w:r w:rsidR="00AA6A4C">
        <w:rPr>
          <w:rFonts w:ascii="Liberation Serif" w:hAnsi="Liberation Serif" w:cs="Arial"/>
          <w:sz w:val="28"/>
          <w:szCs w:val="28"/>
        </w:rPr>
        <w:t>ть на заместителя главы А</w:t>
      </w:r>
      <w:r w:rsidRPr="00AA6A4C">
        <w:rPr>
          <w:rFonts w:ascii="Liberation Serif" w:hAnsi="Liberation Serif" w:cs="Arial"/>
          <w:sz w:val="28"/>
          <w:szCs w:val="28"/>
        </w:rPr>
        <w:t>дминистрации</w:t>
      </w:r>
      <w:r w:rsidR="00AA6A4C">
        <w:rPr>
          <w:rFonts w:ascii="Liberation Serif" w:hAnsi="Liberation Serif" w:cs="Arial"/>
          <w:sz w:val="28"/>
          <w:szCs w:val="28"/>
        </w:rPr>
        <w:t xml:space="preserve"> МО Красноуфимский округ Е.С. Шандыбина</w:t>
      </w:r>
      <w:r w:rsidRPr="00AA6A4C">
        <w:rPr>
          <w:rFonts w:ascii="Liberation Serif" w:hAnsi="Liberation Serif" w:cs="Arial"/>
          <w:sz w:val="28"/>
          <w:szCs w:val="28"/>
        </w:rPr>
        <w:t>.</w:t>
      </w:r>
    </w:p>
    <w:p w:rsidR="00AA6A4C" w:rsidRPr="00AA6A4C" w:rsidRDefault="00AA6A4C" w:rsidP="0069207E">
      <w:pPr>
        <w:autoSpaceDE w:val="0"/>
        <w:autoSpaceDN w:val="0"/>
        <w:adjustRightInd w:val="0"/>
        <w:spacing w:before="200" w:after="0" w:line="240" w:lineRule="auto"/>
        <w:ind w:firstLine="540"/>
        <w:jc w:val="both"/>
        <w:rPr>
          <w:rFonts w:ascii="Liberation Serif" w:hAnsi="Liberation Serif" w:cs="Arial"/>
          <w:sz w:val="28"/>
          <w:szCs w:val="28"/>
        </w:rPr>
      </w:pPr>
    </w:p>
    <w:p w:rsidR="0069207E" w:rsidRPr="00AA6A4C" w:rsidRDefault="0069207E" w:rsidP="0069207E">
      <w:pPr>
        <w:autoSpaceDE w:val="0"/>
        <w:autoSpaceDN w:val="0"/>
        <w:adjustRightInd w:val="0"/>
        <w:spacing w:after="0" w:line="240" w:lineRule="auto"/>
        <w:ind w:firstLine="540"/>
        <w:jc w:val="both"/>
        <w:rPr>
          <w:rFonts w:ascii="Liberation Serif" w:hAnsi="Liberation Serif" w:cs="Arial"/>
          <w:sz w:val="28"/>
          <w:szCs w:val="28"/>
        </w:rPr>
      </w:pPr>
    </w:p>
    <w:p w:rsidR="00AA6A4C" w:rsidRDefault="00AA6A4C" w:rsidP="00AA6A4C">
      <w:pPr>
        <w:autoSpaceDE w:val="0"/>
        <w:autoSpaceDN w:val="0"/>
        <w:adjustRightInd w:val="0"/>
        <w:spacing w:after="0" w:line="240" w:lineRule="auto"/>
        <w:jc w:val="both"/>
        <w:rPr>
          <w:rFonts w:ascii="Arial" w:hAnsi="Arial" w:cs="Arial"/>
          <w:sz w:val="20"/>
          <w:szCs w:val="20"/>
        </w:rPr>
      </w:pPr>
    </w:p>
    <w:p w:rsidR="00AA6A4C" w:rsidRPr="00AA6A4C" w:rsidRDefault="00AA6A4C" w:rsidP="00AA6A4C">
      <w:pPr>
        <w:autoSpaceDE w:val="0"/>
        <w:autoSpaceDN w:val="0"/>
        <w:adjustRightInd w:val="0"/>
        <w:spacing w:after="0" w:line="240" w:lineRule="auto"/>
        <w:jc w:val="both"/>
        <w:rPr>
          <w:rFonts w:ascii="Liberation Serif" w:hAnsi="Liberation Serif" w:cs="Arial"/>
          <w:sz w:val="28"/>
          <w:szCs w:val="28"/>
        </w:rPr>
      </w:pPr>
      <w:r w:rsidRPr="00AA6A4C">
        <w:rPr>
          <w:rFonts w:ascii="Liberation Serif" w:hAnsi="Liberation Serif" w:cs="Arial"/>
          <w:sz w:val="28"/>
          <w:szCs w:val="28"/>
        </w:rPr>
        <w:t>Глава Муниципального образования</w:t>
      </w:r>
    </w:p>
    <w:p w:rsidR="0069207E" w:rsidRPr="00EB54A7" w:rsidRDefault="00AA6A4C" w:rsidP="00EB54A7">
      <w:pPr>
        <w:autoSpaceDE w:val="0"/>
        <w:autoSpaceDN w:val="0"/>
        <w:adjustRightInd w:val="0"/>
        <w:spacing w:after="0" w:line="240" w:lineRule="auto"/>
        <w:jc w:val="both"/>
        <w:rPr>
          <w:rFonts w:ascii="Liberation Serif" w:hAnsi="Liberation Serif" w:cs="Arial"/>
          <w:sz w:val="28"/>
          <w:szCs w:val="28"/>
        </w:rPr>
      </w:pPr>
      <w:proofErr w:type="spellStart"/>
      <w:r w:rsidRPr="00AA6A4C">
        <w:rPr>
          <w:rFonts w:ascii="Liberation Serif" w:hAnsi="Liberation Serif" w:cs="Arial"/>
          <w:sz w:val="28"/>
          <w:szCs w:val="28"/>
        </w:rPr>
        <w:t>Красноуфимский</w:t>
      </w:r>
      <w:proofErr w:type="spellEnd"/>
      <w:r w:rsidRPr="00AA6A4C">
        <w:rPr>
          <w:rFonts w:ascii="Liberation Serif" w:hAnsi="Liberation Serif" w:cs="Arial"/>
          <w:sz w:val="28"/>
          <w:szCs w:val="28"/>
        </w:rPr>
        <w:t xml:space="preserve"> округ                                                                  </w:t>
      </w:r>
      <w:r w:rsidR="00EB54A7">
        <w:rPr>
          <w:rFonts w:ascii="Liberation Serif" w:hAnsi="Liberation Serif" w:cs="Arial"/>
          <w:sz w:val="28"/>
          <w:szCs w:val="28"/>
        </w:rPr>
        <w:t xml:space="preserve">   О.В. </w:t>
      </w:r>
      <w:proofErr w:type="spellStart"/>
      <w:r w:rsidR="00EB54A7">
        <w:rPr>
          <w:rFonts w:ascii="Liberation Serif" w:hAnsi="Liberation Serif" w:cs="Arial"/>
          <w:sz w:val="28"/>
          <w:szCs w:val="28"/>
        </w:rPr>
        <w:t>Ряписов</w:t>
      </w:r>
      <w:proofErr w:type="spellEnd"/>
    </w:p>
    <w:p w:rsidR="00663826" w:rsidRPr="00663826" w:rsidRDefault="00663826" w:rsidP="00663826">
      <w:pPr>
        <w:ind w:firstLine="708"/>
        <w:jc w:val="center"/>
        <w:rPr>
          <w:rFonts w:ascii="Liberation Serif" w:hAnsi="Liberation Serif"/>
          <w:sz w:val="28"/>
          <w:szCs w:val="28"/>
        </w:rPr>
      </w:pPr>
      <w:r w:rsidRPr="00663826">
        <w:rPr>
          <w:rFonts w:ascii="Liberation Serif" w:hAnsi="Liberation Serif"/>
          <w:sz w:val="28"/>
          <w:szCs w:val="28"/>
        </w:rPr>
        <w:t xml:space="preserve">                                                                                        </w:t>
      </w:r>
    </w:p>
    <w:p w:rsidR="0069207E" w:rsidRPr="00D31BB2" w:rsidRDefault="004D76E9" w:rsidP="0069207E">
      <w:pPr>
        <w:autoSpaceDE w:val="0"/>
        <w:autoSpaceDN w:val="0"/>
        <w:adjustRightInd w:val="0"/>
        <w:spacing w:after="0" w:line="240" w:lineRule="auto"/>
        <w:jc w:val="right"/>
        <w:outlineLvl w:val="0"/>
        <w:rPr>
          <w:rFonts w:ascii="Times New Roman" w:hAnsi="Times New Roman" w:cs="Times New Roman"/>
          <w:sz w:val="24"/>
          <w:szCs w:val="24"/>
        </w:rPr>
      </w:pPr>
      <w:r w:rsidRPr="00D31BB2">
        <w:rPr>
          <w:rFonts w:ascii="Times New Roman" w:hAnsi="Times New Roman" w:cs="Times New Roman"/>
          <w:sz w:val="24"/>
          <w:szCs w:val="24"/>
        </w:rPr>
        <w:lastRenderedPageBreak/>
        <w:t>П</w:t>
      </w:r>
      <w:r w:rsidR="006B3076">
        <w:rPr>
          <w:rFonts w:ascii="Times New Roman" w:hAnsi="Times New Roman" w:cs="Times New Roman"/>
          <w:sz w:val="24"/>
          <w:szCs w:val="24"/>
        </w:rPr>
        <w:t>р</w:t>
      </w:r>
      <w:r w:rsidR="0069207E" w:rsidRPr="00D31BB2">
        <w:rPr>
          <w:rFonts w:ascii="Times New Roman" w:hAnsi="Times New Roman" w:cs="Times New Roman"/>
          <w:sz w:val="24"/>
          <w:szCs w:val="24"/>
        </w:rPr>
        <w:t>иложение N 1</w:t>
      </w:r>
    </w:p>
    <w:p w:rsidR="0069207E" w:rsidRPr="00D31BB2" w:rsidRDefault="0069207E" w:rsidP="0069207E">
      <w:pPr>
        <w:autoSpaceDE w:val="0"/>
        <w:autoSpaceDN w:val="0"/>
        <w:adjustRightInd w:val="0"/>
        <w:spacing w:after="0" w:line="240" w:lineRule="auto"/>
        <w:jc w:val="right"/>
        <w:rPr>
          <w:rFonts w:ascii="Times New Roman" w:hAnsi="Times New Roman" w:cs="Times New Roman"/>
          <w:sz w:val="24"/>
          <w:szCs w:val="24"/>
        </w:rPr>
      </w:pPr>
      <w:r w:rsidRPr="00D31BB2">
        <w:rPr>
          <w:rFonts w:ascii="Times New Roman" w:hAnsi="Times New Roman" w:cs="Times New Roman"/>
          <w:sz w:val="24"/>
          <w:szCs w:val="24"/>
        </w:rPr>
        <w:t>Утверждено</w:t>
      </w:r>
    </w:p>
    <w:p w:rsidR="0069207E" w:rsidRPr="00D31BB2" w:rsidRDefault="004D76E9" w:rsidP="0069207E">
      <w:pPr>
        <w:autoSpaceDE w:val="0"/>
        <w:autoSpaceDN w:val="0"/>
        <w:adjustRightInd w:val="0"/>
        <w:spacing w:after="0" w:line="240" w:lineRule="auto"/>
        <w:jc w:val="right"/>
        <w:rPr>
          <w:rFonts w:ascii="Times New Roman" w:hAnsi="Times New Roman" w:cs="Times New Roman"/>
          <w:sz w:val="24"/>
          <w:szCs w:val="24"/>
        </w:rPr>
      </w:pPr>
      <w:r w:rsidRPr="00D31BB2">
        <w:rPr>
          <w:rFonts w:ascii="Times New Roman" w:hAnsi="Times New Roman" w:cs="Times New Roman"/>
          <w:sz w:val="24"/>
          <w:szCs w:val="24"/>
        </w:rPr>
        <w:t>Постановлением А</w:t>
      </w:r>
      <w:r w:rsidR="0069207E" w:rsidRPr="00D31BB2">
        <w:rPr>
          <w:rFonts w:ascii="Times New Roman" w:hAnsi="Times New Roman" w:cs="Times New Roman"/>
          <w:sz w:val="24"/>
          <w:szCs w:val="24"/>
        </w:rPr>
        <w:t>дминистрации</w:t>
      </w:r>
    </w:p>
    <w:p w:rsidR="0069207E" w:rsidRPr="00D31BB2" w:rsidRDefault="004D76E9" w:rsidP="0069207E">
      <w:pPr>
        <w:autoSpaceDE w:val="0"/>
        <w:autoSpaceDN w:val="0"/>
        <w:adjustRightInd w:val="0"/>
        <w:spacing w:after="0" w:line="240" w:lineRule="auto"/>
        <w:jc w:val="right"/>
        <w:rPr>
          <w:rFonts w:ascii="Times New Roman" w:hAnsi="Times New Roman" w:cs="Times New Roman"/>
          <w:sz w:val="24"/>
          <w:szCs w:val="24"/>
        </w:rPr>
      </w:pPr>
      <w:r w:rsidRPr="00D31BB2">
        <w:rPr>
          <w:rFonts w:ascii="Times New Roman" w:hAnsi="Times New Roman" w:cs="Times New Roman"/>
          <w:sz w:val="24"/>
          <w:szCs w:val="24"/>
        </w:rPr>
        <w:t>МО Красноуфимский округ</w:t>
      </w:r>
    </w:p>
    <w:p w:rsidR="0069207E" w:rsidRPr="00D31BB2" w:rsidRDefault="004D76E9" w:rsidP="0069207E">
      <w:pPr>
        <w:autoSpaceDE w:val="0"/>
        <w:autoSpaceDN w:val="0"/>
        <w:adjustRightInd w:val="0"/>
        <w:spacing w:after="0" w:line="240" w:lineRule="auto"/>
        <w:jc w:val="right"/>
        <w:rPr>
          <w:rFonts w:ascii="Times New Roman" w:hAnsi="Times New Roman" w:cs="Times New Roman"/>
          <w:sz w:val="24"/>
          <w:szCs w:val="24"/>
        </w:rPr>
      </w:pPr>
      <w:r w:rsidRPr="00D31BB2">
        <w:rPr>
          <w:rFonts w:ascii="Times New Roman" w:hAnsi="Times New Roman" w:cs="Times New Roman"/>
          <w:sz w:val="24"/>
          <w:szCs w:val="24"/>
        </w:rPr>
        <w:t xml:space="preserve">от   </w:t>
      </w:r>
      <w:r w:rsidR="00304838">
        <w:rPr>
          <w:rFonts w:ascii="Times New Roman" w:hAnsi="Times New Roman" w:cs="Times New Roman"/>
          <w:sz w:val="24"/>
          <w:szCs w:val="24"/>
        </w:rPr>
        <w:t xml:space="preserve">08 </w:t>
      </w:r>
      <w:r w:rsidRPr="00D31BB2">
        <w:rPr>
          <w:rFonts w:ascii="Times New Roman" w:hAnsi="Times New Roman" w:cs="Times New Roman"/>
          <w:sz w:val="24"/>
          <w:szCs w:val="24"/>
        </w:rPr>
        <w:t>декабря 2021</w:t>
      </w:r>
      <w:r w:rsidR="0069207E" w:rsidRPr="00D31BB2">
        <w:rPr>
          <w:rFonts w:ascii="Times New Roman" w:hAnsi="Times New Roman" w:cs="Times New Roman"/>
          <w:sz w:val="24"/>
          <w:szCs w:val="24"/>
        </w:rPr>
        <w:t xml:space="preserve"> г. </w:t>
      </w:r>
      <w:r w:rsidR="00304838">
        <w:rPr>
          <w:rFonts w:ascii="Times New Roman" w:hAnsi="Times New Roman" w:cs="Times New Roman"/>
          <w:sz w:val="24"/>
          <w:szCs w:val="24"/>
        </w:rPr>
        <w:t>№ 140</w:t>
      </w:r>
    </w:p>
    <w:p w:rsidR="0069207E" w:rsidRDefault="0069207E" w:rsidP="0069207E">
      <w:pPr>
        <w:autoSpaceDE w:val="0"/>
        <w:autoSpaceDN w:val="0"/>
        <w:adjustRightInd w:val="0"/>
        <w:spacing w:after="0" w:line="240" w:lineRule="auto"/>
        <w:ind w:firstLine="540"/>
        <w:jc w:val="both"/>
        <w:rPr>
          <w:rFonts w:ascii="Arial" w:hAnsi="Arial" w:cs="Arial"/>
          <w:sz w:val="20"/>
          <w:szCs w:val="20"/>
        </w:rPr>
      </w:pPr>
    </w:p>
    <w:bookmarkStart w:id="0" w:name="Par30"/>
    <w:bookmarkEnd w:id="0"/>
    <w:p w:rsidR="00EB54A7" w:rsidRPr="0001554F" w:rsidRDefault="00587FE6" w:rsidP="00EB54A7">
      <w:pPr>
        <w:autoSpaceDE w:val="0"/>
        <w:autoSpaceDN w:val="0"/>
        <w:adjustRightInd w:val="0"/>
        <w:spacing w:after="0" w:line="240" w:lineRule="auto"/>
        <w:ind w:firstLine="540"/>
        <w:jc w:val="center"/>
        <w:rPr>
          <w:rFonts w:ascii="Times New Roman" w:hAnsi="Times New Roman" w:cs="Times New Roman"/>
          <w:sz w:val="28"/>
          <w:szCs w:val="28"/>
        </w:rPr>
      </w:pPr>
      <w:r w:rsidRPr="0001554F">
        <w:rPr>
          <w:rFonts w:ascii="Times New Roman" w:hAnsi="Times New Roman" w:cs="Times New Roman"/>
          <w:sz w:val="28"/>
          <w:szCs w:val="28"/>
        </w:rPr>
        <w:fldChar w:fldCharType="begin"/>
      </w:r>
      <w:r w:rsidR="00EB54A7" w:rsidRPr="0001554F">
        <w:rPr>
          <w:rFonts w:ascii="Times New Roman" w:hAnsi="Times New Roman" w:cs="Times New Roman"/>
          <w:sz w:val="28"/>
          <w:szCs w:val="28"/>
        </w:rPr>
        <w:instrText xml:space="preserve"> HYPERLINK \l "Par30" </w:instrText>
      </w:r>
      <w:r w:rsidRPr="0001554F">
        <w:rPr>
          <w:rFonts w:ascii="Times New Roman" w:hAnsi="Times New Roman" w:cs="Times New Roman"/>
          <w:sz w:val="28"/>
          <w:szCs w:val="28"/>
        </w:rPr>
        <w:fldChar w:fldCharType="separate"/>
      </w:r>
      <w:proofErr w:type="gramStart"/>
      <w:r w:rsidR="00EB54A7" w:rsidRPr="0001554F">
        <w:rPr>
          <w:rFonts w:ascii="Times New Roman" w:hAnsi="Times New Roman" w:cs="Times New Roman"/>
          <w:sz w:val="28"/>
          <w:szCs w:val="28"/>
        </w:rPr>
        <w:t>Положени</w:t>
      </w:r>
      <w:r w:rsidRPr="0001554F">
        <w:rPr>
          <w:rFonts w:ascii="Times New Roman" w:hAnsi="Times New Roman" w:cs="Times New Roman"/>
          <w:sz w:val="28"/>
          <w:szCs w:val="28"/>
        </w:rPr>
        <w:fldChar w:fldCharType="end"/>
      </w:r>
      <w:r w:rsidR="00EB54A7" w:rsidRPr="0001554F">
        <w:rPr>
          <w:rFonts w:ascii="Times New Roman" w:hAnsi="Times New Roman" w:cs="Times New Roman"/>
          <w:sz w:val="28"/>
          <w:szCs w:val="28"/>
        </w:rPr>
        <w:t>е</w:t>
      </w:r>
      <w:proofErr w:type="gramEnd"/>
    </w:p>
    <w:p w:rsidR="0069207E" w:rsidRDefault="00EB54A7" w:rsidP="00EB54A7">
      <w:pPr>
        <w:autoSpaceDE w:val="0"/>
        <w:autoSpaceDN w:val="0"/>
        <w:adjustRightInd w:val="0"/>
        <w:spacing w:after="0" w:line="240" w:lineRule="auto"/>
        <w:ind w:firstLine="540"/>
        <w:jc w:val="center"/>
        <w:rPr>
          <w:rFonts w:ascii="Times New Roman" w:hAnsi="Times New Roman" w:cs="Times New Roman"/>
          <w:sz w:val="28"/>
          <w:szCs w:val="28"/>
        </w:rPr>
      </w:pPr>
      <w:r w:rsidRPr="00EB54A7">
        <w:rPr>
          <w:rFonts w:ascii="Times New Roman" w:hAnsi="Times New Roman" w:cs="Times New Roman"/>
          <w:sz w:val="28"/>
          <w:szCs w:val="28"/>
        </w:rPr>
        <w:t>об отборе претендентов на целевое обучение специалистов для работы в органах местного самоуправления муниципального образования Красноуфимский округ</w:t>
      </w:r>
    </w:p>
    <w:p w:rsidR="00EB54A7" w:rsidRPr="00EB54A7" w:rsidRDefault="00EB54A7" w:rsidP="00EB54A7">
      <w:pPr>
        <w:autoSpaceDE w:val="0"/>
        <w:autoSpaceDN w:val="0"/>
        <w:adjustRightInd w:val="0"/>
        <w:spacing w:after="0" w:line="240" w:lineRule="auto"/>
        <w:ind w:firstLine="540"/>
        <w:jc w:val="center"/>
        <w:rPr>
          <w:rFonts w:ascii="Times New Roman" w:hAnsi="Times New Roman" w:cs="Times New Roman"/>
          <w:sz w:val="28"/>
          <w:szCs w:val="28"/>
        </w:rPr>
      </w:pPr>
    </w:p>
    <w:p w:rsidR="0069207E" w:rsidRPr="00D31BB2" w:rsidRDefault="0069207E" w:rsidP="00D31BB2">
      <w:pPr>
        <w:autoSpaceDE w:val="0"/>
        <w:autoSpaceDN w:val="0"/>
        <w:adjustRightInd w:val="0"/>
        <w:spacing w:after="0" w:line="240" w:lineRule="auto"/>
        <w:jc w:val="center"/>
        <w:outlineLvl w:val="1"/>
        <w:rPr>
          <w:rFonts w:ascii="Times New Roman" w:hAnsi="Times New Roman" w:cs="Times New Roman"/>
          <w:sz w:val="28"/>
          <w:szCs w:val="28"/>
        </w:rPr>
      </w:pPr>
      <w:r w:rsidRPr="00D31BB2">
        <w:rPr>
          <w:rFonts w:ascii="Times New Roman" w:hAnsi="Times New Roman" w:cs="Times New Roman"/>
          <w:sz w:val="28"/>
          <w:szCs w:val="28"/>
        </w:rPr>
        <w:t>1. ОБЩИЕ ПОЛОЖЕНИЯ</w:t>
      </w:r>
    </w:p>
    <w:p w:rsidR="0069207E" w:rsidRPr="00D31BB2" w:rsidRDefault="0069207E" w:rsidP="00D31BB2">
      <w:pPr>
        <w:autoSpaceDE w:val="0"/>
        <w:autoSpaceDN w:val="0"/>
        <w:adjustRightInd w:val="0"/>
        <w:spacing w:after="0" w:line="240" w:lineRule="auto"/>
        <w:ind w:firstLine="540"/>
        <w:jc w:val="both"/>
        <w:rPr>
          <w:rFonts w:ascii="Times New Roman" w:hAnsi="Times New Roman" w:cs="Times New Roman"/>
          <w:sz w:val="28"/>
          <w:szCs w:val="28"/>
        </w:rPr>
      </w:pPr>
    </w:p>
    <w:p w:rsidR="0069207E" w:rsidRPr="00EB54A7" w:rsidRDefault="0069207E" w:rsidP="00EB54A7">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 xml:space="preserve">1.1. Настоящее Положение об отборе претендентов на целевое обучение специалистов для </w:t>
      </w:r>
      <w:r w:rsidR="002C632C">
        <w:rPr>
          <w:rFonts w:ascii="Liberation Serif" w:hAnsi="Liberation Serif" w:cs="Arial"/>
          <w:sz w:val="28"/>
          <w:szCs w:val="28"/>
        </w:rPr>
        <w:t>работы в муниципальном образовании Красноуфимский округ</w:t>
      </w:r>
      <w:r w:rsidRPr="004D76E9">
        <w:rPr>
          <w:rFonts w:ascii="Liberation Serif" w:hAnsi="Liberation Serif" w:cs="Arial"/>
          <w:sz w:val="28"/>
          <w:szCs w:val="28"/>
        </w:rPr>
        <w:t xml:space="preserve"> (далее - Положение) разработано в соответствии с </w:t>
      </w:r>
      <w:r w:rsidR="00EB54A7">
        <w:rPr>
          <w:rFonts w:ascii="Liberation Serif" w:hAnsi="Liberation Serif" w:cs="Arial"/>
          <w:sz w:val="28"/>
          <w:szCs w:val="28"/>
        </w:rPr>
        <w:t>частью 1 статьей 56 Федерального</w:t>
      </w:r>
      <w:hyperlink r:id="rId7" w:history="1">
        <w:r w:rsidRPr="00D31BB2">
          <w:rPr>
            <w:rFonts w:ascii="Liberation Serif" w:hAnsi="Liberation Serif" w:cs="Arial"/>
            <w:sz w:val="28"/>
            <w:szCs w:val="28"/>
          </w:rPr>
          <w:t>закон</w:t>
        </w:r>
      </w:hyperlink>
      <w:r w:rsidR="00EB54A7">
        <w:rPr>
          <w:rFonts w:ascii="Liberation Serif" w:hAnsi="Liberation Serif" w:cs="Arial"/>
          <w:sz w:val="28"/>
          <w:szCs w:val="28"/>
        </w:rPr>
        <w:t>а</w:t>
      </w:r>
      <w:r w:rsidRPr="004D76E9">
        <w:rPr>
          <w:rFonts w:ascii="Liberation Serif" w:hAnsi="Liberation Serif" w:cs="Arial"/>
          <w:sz w:val="28"/>
          <w:szCs w:val="28"/>
        </w:rPr>
        <w:t xml:space="preserve"> от 29 декабря 2012 года N 273-ФЗ "Об образовании в Российской Федерации", </w:t>
      </w:r>
      <w:r w:rsidR="00EB54A7">
        <w:rPr>
          <w:rFonts w:ascii="Liberation Serif" w:hAnsi="Liberation Serif" w:cs="Arial"/>
          <w:sz w:val="28"/>
          <w:szCs w:val="28"/>
        </w:rPr>
        <w:t xml:space="preserve">статьей 17-1 </w:t>
      </w:r>
      <w:r w:rsidR="00EB54A7" w:rsidRPr="00EB54A7">
        <w:rPr>
          <w:rFonts w:ascii="Liberation Serif" w:hAnsi="Liberation Serif" w:cs="Arial"/>
          <w:sz w:val="28"/>
          <w:szCs w:val="28"/>
        </w:rPr>
        <w:t>Закон</w:t>
      </w:r>
      <w:r w:rsidR="00EB54A7">
        <w:rPr>
          <w:rFonts w:ascii="Liberation Serif" w:hAnsi="Liberation Serif" w:cs="Arial"/>
          <w:sz w:val="28"/>
          <w:szCs w:val="28"/>
        </w:rPr>
        <w:t>а</w:t>
      </w:r>
      <w:r w:rsidR="00EB54A7" w:rsidRPr="00EB54A7">
        <w:rPr>
          <w:rFonts w:ascii="Liberation Serif" w:hAnsi="Liberation Serif" w:cs="Arial"/>
          <w:sz w:val="28"/>
          <w:szCs w:val="28"/>
        </w:rPr>
        <w:t xml:space="preserve"> Свердловской</w:t>
      </w:r>
      <w:r w:rsidR="00EB54A7">
        <w:rPr>
          <w:rFonts w:ascii="Liberation Serif" w:hAnsi="Liberation Serif" w:cs="Arial"/>
          <w:sz w:val="28"/>
          <w:szCs w:val="28"/>
        </w:rPr>
        <w:t xml:space="preserve"> области от 29.10.2007 N 136-ОЗ</w:t>
      </w:r>
      <w:r w:rsidR="00EB54A7" w:rsidRPr="00EB54A7">
        <w:rPr>
          <w:rFonts w:ascii="Liberation Serif" w:hAnsi="Liberation Serif" w:cs="Arial"/>
          <w:sz w:val="28"/>
          <w:szCs w:val="28"/>
        </w:rPr>
        <w:t xml:space="preserve"> "Об особенностях муниципальной службы на территории Свердловской области"</w:t>
      </w:r>
      <w:r w:rsidR="00EB54A7">
        <w:rPr>
          <w:rFonts w:ascii="Liberation Serif" w:hAnsi="Liberation Serif" w:cs="Arial"/>
          <w:sz w:val="28"/>
          <w:szCs w:val="28"/>
        </w:rPr>
        <w:t>.</w:t>
      </w:r>
    </w:p>
    <w:p w:rsidR="004D76E9" w:rsidRDefault="0069207E" w:rsidP="00D31BB2">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1.2. Настоящее Положение регулирует порядок формирования заявок на целевое обучение специали</w:t>
      </w:r>
      <w:r w:rsidR="004D76E9">
        <w:rPr>
          <w:rFonts w:ascii="Liberation Serif" w:hAnsi="Liberation Serif" w:cs="Arial"/>
          <w:sz w:val="28"/>
          <w:szCs w:val="28"/>
        </w:rPr>
        <w:t>стов для работы в</w:t>
      </w:r>
      <w:r w:rsidR="00EB54A7">
        <w:rPr>
          <w:rFonts w:ascii="Liberation Serif" w:hAnsi="Liberation Serif" w:cs="Arial"/>
          <w:sz w:val="28"/>
          <w:szCs w:val="28"/>
        </w:rPr>
        <w:t xml:space="preserve"> органах местного самоуправления муниципального образования</w:t>
      </w:r>
      <w:r w:rsidR="004D76E9">
        <w:rPr>
          <w:rFonts w:ascii="Liberation Serif" w:hAnsi="Liberation Serif" w:cs="Arial"/>
          <w:sz w:val="28"/>
          <w:szCs w:val="28"/>
        </w:rPr>
        <w:t xml:space="preserve"> Красноуфимский округ.</w:t>
      </w:r>
    </w:p>
    <w:p w:rsidR="00D31BB2" w:rsidRPr="004D76E9" w:rsidRDefault="00D31BB2" w:rsidP="00D31BB2">
      <w:pPr>
        <w:autoSpaceDE w:val="0"/>
        <w:autoSpaceDN w:val="0"/>
        <w:adjustRightInd w:val="0"/>
        <w:spacing w:after="0" w:line="240" w:lineRule="auto"/>
        <w:ind w:firstLine="540"/>
        <w:jc w:val="both"/>
        <w:rPr>
          <w:rFonts w:ascii="Liberation Serif" w:hAnsi="Liberation Serif" w:cs="Arial"/>
          <w:sz w:val="28"/>
          <w:szCs w:val="28"/>
        </w:rPr>
      </w:pPr>
    </w:p>
    <w:p w:rsidR="0069207E" w:rsidRPr="004D76E9" w:rsidRDefault="0069207E" w:rsidP="00D31BB2">
      <w:pPr>
        <w:autoSpaceDE w:val="0"/>
        <w:autoSpaceDN w:val="0"/>
        <w:adjustRightInd w:val="0"/>
        <w:spacing w:after="0" w:line="240" w:lineRule="auto"/>
        <w:jc w:val="center"/>
        <w:outlineLvl w:val="1"/>
        <w:rPr>
          <w:rFonts w:ascii="Liberation Serif" w:hAnsi="Liberation Serif" w:cs="Arial"/>
          <w:sz w:val="28"/>
          <w:szCs w:val="28"/>
        </w:rPr>
      </w:pPr>
      <w:r w:rsidRPr="004D76E9">
        <w:rPr>
          <w:rFonts w:ascii="Liberation Serif" w:hAnsi="Liberation Serif" w:cs="Arial"/>
          <w:sz w:val="28"/>
          <w:szCs w:val="28"/>
        </w:rPr>
        <w:t>2. ПОРЯДОК И СРОКИ ОТБОРА ПРЕТЕНДЕНТОВ</w:t>
      </w:r>
    </w:p>
    <w:p w:rsidR="0069207E" w:rsidRPr="004D76E9" w:rsidRDefault="0069207E" w:rsidP="0069207E">
      <w:pPr>
        <w:autoSpaceDE w:val="0"/>
        <w:autoSpaceDN w:val="0"/>
        <w:adjustRightInd w:val="0"/>
        <w:spacing w:after="0" w:line="240" w:lineRule="auto"/>
        <w:jc w:val="center"/>
        <w:rPr>
          <w:rFonts w:ascii="Liberation Serif" w:hAnsi="Liberation Serif" w:cs="Arial"/>
          <w:sz w:val="28"/>
          <w:szCs w:val="28"/>
        </w:rPr>
      </w:pPr>
      <w:r w:rsidRPr="004D76E9">
        <w:rPr>
          <w:rFonts w:ascii="Liberation Serif" w:hAnsi="Liberation Serif" w:cs="Arial"/>
          <w:sz w:val="28"/>
          <w:szCs w:val="28"/>
        </w:rPr>
        <w:t>НА ЦЕЛЕВОЕ ОБУЧЕНИЕ СПЕЦИАЛИСТОВ ДЛЯ РАБОТЫ</w:t>
      </w:r>
    </w:p>
    <w:p w:rsidR="0069207E" w:rsidRPr="004D76E9" w:rsidRDefault="004D76E9" w:rsidP="004D76E9">
      <w:pPr>
        <w:autoSpaceDE w:val="0"/>
        <w:autoSpaceDN w:val="0"/>
        <w:adjustRightInd w:val="0"/>
        <w:spacing w:after="0" w:line="240" w:lineRule="auto"/>
        <w:jc w:val="center"/>
        <w:rPr>
          <w:rFonts w:ascii="Liberation Serif" w:hAnsi="Liberation Serif" w:cs="Arial"/>
          <w:sz w:val="28"/>
          <w:szCs w:val="28"/>
        </w:rPr>
      </w:pPr>
      <w:r>
        <w:rPr>
          <w:rFonts w:ascii="Liberation Serif" w:hAnsi="Liberation Serif" w:cs="Arial"/>
          <w:sz w:val="28"/>
          <w:szCs w:val="28"/>
        </w:rPr>
        <w:t>В МУНИЦИПАЛЬНОМ ОБРАЗОВАНИИ КРАСНОУФИМСКИЙ ОКРУГ</w:t>
      </w:r>
    </w:p>
    <w:p w:rsidR="0069207E" w:rsidRPr="004D76E9" w:rsidRDefault="0069207E" w:rsidP="0069207E">
      <w:pPr>
        <w:autoSpaceDE w:val="0"/>
        <w:autoSpaceDN w:val="0"/>
        <w:adjustRightInd w:val="0"/>
        <w:spacing w:after="0" w:line="240" w:lineRule="auto"/>
        <w:ind w:firstLine="540"/>
        <w:jc w:val="both"/>
        <w:rPr>
          <w:rFonts w:ascii="Liberation Serif" w:hAnsi="Liberation Serif" w:cs="Arial"/>
          <w:sz w:val="28"/>
          <w:szCs w:val="28"/>
        </w:rPr>
      </w:pPr>
    </w:p>
    <w:p w:rsidR="0069207E" w:rsidRPr="004D76E9" w:rsidRDefault="0069207E" w:rsidP="0069207E">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2.1. Отбор претендентов на целевое обучение (далее - претенденты) осуществляется конкурсной комиссией по отбору претендентов на целевое обучение специали</w:t>
      </w:r>
      <w:r w:rsidR="004D76E9">
        <w:rPr>
          <w:rFonts w:ascii="Liberation Serif" w:hAnsi="Liberation Serif" w:cs="Arial"/>
          <w:sz w:val="28"/>
          <w:szCs w:val="28"/>
        </w:rPr>
        <w:t>стов для работы в Муниципальном образовании Красноуфимский округ.</w:t>
      </w:r>
    </w:p>
    <w:p w:rsidR="00265CA0" w:rsidRDefault="0069207E" w:rsidP="00D31BB2">
      <w:pPr>
        <w:autoSpaceDE w:val="0"/>
        <w:autoSpaceDN w:val="0"/>
        <w:adjustRightInd w:val="0"/>
        <w:spacing w:after="0" w:line="240" w:lineRule="auto"/>
        <w:ind w:firstLine="540"/>
        <w:jc w:val="both"/>
        <w:rPr>
          <w:rFonts w:ascii="Liberation Serif" w:hAnsi="Liberation Serif" w:cs="Arial"/>
          <w:sz w:val="28"/>
          <w:szCs w:val="28"/>
        </w:rPr>
      </w:pPr>
      <w:bookmarkStart w:id="1" w:name="Par46"/>
      <w:bookmarkEnd w:id="1"/>
      <w:r w:rsidRPr="004D76E9">
        <w:rPr>
          <w:rFonts w:ascii="Liberation Serif" w:hAnsi="Liberation Serif" w:cs="Arial"/>
          <w:sz w:val="28"/>
          <w:szCs w:val="28"/>
        </w:rPr>
        <w:t>2.2. Отбор претендентов на целевое обучение осуществляется на конкурсной основе. При отборе кандидатов конкурсная комиссия учитывает результаты государственной итоговой аттестации обучающихся, освоивших основные общеобразовательные программы основного общего образования, промежуточной аттестации по учебны</w:t>
      </w:r>
      <w:r w:rsidR="002C632C">
        <w:rPr>
          <w:rFonts w:ascii="Liberation Serif" w:hAnsi="Liberation Serif" w:cs="Arial"/>
          <w:sz w:val="28"/>
          <w:szCs w:val="28"/>
        </w:rPr>
        <w:t xml:space="preserve">м предметам, </w:t>
      </w:r>
      <w:r w:rsidRPr="004D76E9">
        <w:rPr>
          <w:rFonts w:ascii="Liberation Serif" w:hAnsi="Liberation Serif" w:cs="Arial"/>
          <w:sz w:val="28"/>
          <w:szCs w:val="28"/>
        </w:rPr>
        <w:t xml:space="preserve"> отбирая претендентов с лучшими оценками</w:t>
      </w:r>
      <w:proofErr w:type="gramStart"/>
      <w:r w:rsidRPr="004D76E9">
        <w:rPr>
          <w:rFonts w:ascii="Liberation Serif" w:hAnsi="Liberation Serif" w:cs="Arial"/>
          <w:sz w:val="28"/>
          <w:szCs w:val="28"/>
        </w:rPr>
        <w:t>,</w:t>
      </w:r>
      <w:r w:rsidR="002C632C">
        <w:rPr>
          <w:rFonts w:ascii="Liberation Serif" w:hAnsi="Liberation Serif" w:cs="Arial"/>
          <w:sz w:val="28"/>
          <w:szCs w:val="28"/>
        </w:rPr>
        <w:t>у</w:t>
      </w:r>
      <w:proofErr w:type="gramEnd"/>
      <w:r w:rsidR="002C632C">
        <w:rPr>
          <w:rFonts w:ascii="Liberation Serif" w:hAnsi="Liberation Serif" w:cs="Arial"/>
          <w:sz w:val="28"/>
          <w:szCs w:val="28"/>
        </w:rPr>
        <w:t xml:space="preserve">читывает </w:t>
      </w:r>
      <w:r w:rsidR="00265CA0">
        <w:rPr>
          <w:rFonts w:ascii="Liberation Serif" w:hAnsi="Liberation Serif" w:cs="Arial"/>
          <w:sz w:val="28"/>
          <w:szCs w:val="28"/>
        </w:rPr>
        <w:t>участие в общественной жизни</w:t>
      </w:r>
      <w:r w:rsidRPr="004D76E9">
        <w:rPr>
          <w:rFonts w:ascii="Liberation Serif" w:hAnsi="Liberation Serif" w:cs="Arial"/>
          <w:sz w:val="28"/>
          <w:szCs w:val="28"/>
        </w:rPr>
        <w:t>, а также перспективную потребность в кадрах</w:t>
      </w:r>
      <w:r w:rsidR="002C632C">
        <w:rPr>
          <w:rFonts w:ascii="Liberation Serif" w:hAnsi="Liberation Serif" w:cs="Arial"/>
          <w:sz w:val="28"/>
          <w:szCs w:val="28"/>
        </w:rPr>
        <w:t>.</w:t>
      </w:r>
    </w:p>
    <w:p w:rsidR="0069207E" w:rsidRPr="004D76E9" w:rsidRDefault="0069207E" w:rsidP="00D31BB2">
      <w:pPr>
        <w:autoSpaceDE w:val="0"/>
        <w:autoSpaceDN w:val="0"/>
        <w:adjustRightInd w:val="0"/>
        <w:spacing w:after="0" w:line="240" w:lineRule="auto"/>
        <w:ind w:firstLine="540"/>
        <w:jc w:val="both"/>
        <w:rPr>
          <w:rFonts w:ascii="Liberation Serif" w:hAnsi="Liberation Serif" w:cs="Arial"/>
          <w:sz w:val="28"/>
          <w:szCs w:val="28"/>
        </w:rPr>
      </w:pPr>
      <w:bookmarkStart w:id="2" w:name="Par47"/>
      <w:bookmarkEnd w:id="2"/>
      <w:r w:rsidRPr="004D76E9">
        <w:rPr>
          <w:rFonts w:ascii="Liberation Serif" w:hAnsi="Liberation Serif" w:cs="Arial"/>
          <w:sz w:val="28"/>
          <w:szCs w:val="28"/>
        </w:rPr>
        <w:t>2.3. Претенденты на целевое обучение представляют в конкурсную комиссию ежегодно с 1 февраля по 1 марта следующие документы:</w:t>
      </w:r>
    </w:p>
    <w:p w:rsidR="0069207E" w:rsidRPr="004D76E9" w:rsidRDefault="00D31BB2" w:rsidP="00D31BB2">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w:t>
      </w:r>
      <w:r w:rsidR="0001554F">
        <w:rPr>
          <w:rFonts w:ascii="Liberation Serif" w:hAnsi="Liberation Serif" w:cs="Arial"/>
          <w:sz w:val="28"/>
          <w:szCs w:val="28"/>
        </w:rPr>
        <w:t xml:space="preserve"> </w:t>
      </w:r>
      <w:r w:rsidR="002C632C">
        <w:rPr>
          <w:rFonts w:ascii="Liberation Serif" w:hAnsi="Liberation Serif" w:cs="Arial"/>
          <w:sz w:val="28"/>
          <w:szCs w:val="28"/>
        </w:rPr>
        <w:t>личное заявление;</w:t>
      </w:r>
    </w:p>
    <w:p w:rsidR="0069207E" w:rsidRPr="004D76E9" w:rsidRDefault="00D31BB2" w:rsidP="00D31BB2">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w:t>
      </w:r>
      <w:r w:rsidR="0069207E" w:rsidRPr="004D76E9">
        <w:rPr>
          <w:rFonts w:ascii="Liberation Serif" w:hAnsi="Liberation Serif" w:cs="Arial"/>
          <w:sz w:val="28"/>
          <w:szCs w:val="28"/>
        </w:rPr>
        <w:t>характеристику с места учебы;</w:t>
      </w:r>
    </w:p>
    <w:p w:rsidR="002C632C" w:rsidRDefault="00D31BB2" w:rsidP="00D31BB2">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lastRenderedPageBreak/>
        <w:t>-</w:t>
      </w:r>
      <w:r w:rsidR="002C632C">
        <w:rPr>
          <w:rFonts w:ascii="Liberation Serif" w:hAnsi="Liberation Serif" w:cs="Arial"/>
          <w:sz w:val="28"/>
          <w:szCs w:val="28"/>
        </w:rPr>
        <w:t xml:space="preserve"> собственноручно заполненную и подписанную анкету по форме, установленной для предоставления анкеты гражданином, поступающим на муниципальную службу с приложением фотографии;</w:t>
      </w:r>
    </w:p>
    <w:p w:rsidR="002C632C" w:rsidRDefault="00D31BB2" w:rsidP="00D31BB2">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w:t>
      </w:r>
      <w:r w:rsidR="002C632C">
        <w:rPr>
          <w:rFonts w:ascii="Liberation Serif" w:hAnsi="Liberation Serif" w:cs="Arial"/>
          <w:sz w:val="28"/>
          <w:szCs w:val="28"/>
        </w:rPr>
        <w:t xml:space="preserve"> заключение медицинской организации об отсутствии заболевания, препятствующего поступлению на муниципальную службу;</w:t>
      </w:r>
    </w:p>
    <w:p w:rsidR="002C632C" w:rsidRDefault="00D31BB2" w:rsidP="00D31BB2">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w:t>
      </w:r>
      <w:r w:rsidR="002C632C">
        <w:rPr>
          <w:rFonts w:ascii="Liberation Serif" w:hAnsi="Liberation Serif" w:cs="Arial"/>
          <w:sz w:val="28"/>
          <w:szCs w:val="28"/>
        </w:rPr>
        <w:t xml:space="preserve"> справку образовательной организации, подтверждающую, что гражданин впервые получает высшее образование или средне-профессиональное образование по очной форме обучения в образовательной организации за счет средств бюджетной системы Российской Федерации.</w:t>
      </w:r>
    </w:p>
    <w:p w:rsidR="0069207E" w:rsidRPr="004D76E9" w:rsidRDefault="0069207E" w:rsidP="00D31BB2">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 xml:space="preserve">2.4. Отбор претендентов осуществляется путем рассмотрения документов, предусмотренных </w:t>
      </w:r>
      <w:hyperlink w:anchor="Par46" w:history="1">
        <w:r w:rsidRPr="00D31BB2">
          <w:rPr>
            <w:rFonts w:ascii="Liberation Serif" w:hAnsi="Liberation Serif" w:cs="Arial"/>
            <w:sz w:val="28"/>
            <w:szCs w:val="28"/>
          </w:rPr>
          <w:t>п</w:t>
        </w:r>
        <w:r w:rsidR="0001554F">
          <w:rPr>
            <w:rFonts w:ascii="Liberation Serif" w:hAnsi="Liberation Serif" w:cs="Arial"/>
            <w:sz w:val="28"/>
            <w:szCs w:val="28"/>
          </w:rPr>
          <w:t>.</w:t>
        </w:r>
        <w:r w:rsidRPr="00D31BB2">
          <w:rPr>
            <w:rFonts w:ascii="Liberation Serif" w:hAnsi="Liberation Serif" w:cs="Arial"/>
            <w:sz w:val="28"/>
            <w:szCs w:val="28"/>
          </w:rPr>
          <w:t>п. 2.2</w:t>
        </w:r>
      </w:hyperlink>
      <w:r w:rsidRPr="00D31BB2">
        <w:rPr>
          <w:rFonts w:ascii="Liberation Serif" w:hAnsi="Liberation Serif" w:cs="Arial"/>
          <w:sz w:val="28"/>
          <w:szCs w:val="28"/>
        </w:rPr>
        <w:t xml:space="preserve">, </w:t>
      </w:r>
      <w:hyperlink w:anchor="Par47" w:history="1">
        <w:r w:rsidRPr="00D31BB2">
          <w:rPr>
            <w:rFonts w:ascii="Liberation Serif" w:hAnsi="Liberation Serif" w:cs="Arial"/>
            <w:sz w:val="28"/>
            <w:szCs w:val="28"/>
          </w:rPr>
          <w:t>2.3</w:t>
        </w:r>
      </w:hyperlink>
      <w:r w:rsidRPr="004D76E9">
        <w:rPr>
          <w:rFonts w:ascii="Liberation Serif" w:hAnsi="Liberation Serif" w:cs="Arial"/>
          <w:sz w:val="28"/>
          <w:szCs w:val="28"/>
        </w:rPr>
        <w:t xml:space="preserve"> настоящего Положения.</w:t>
      </w:r>
    </w:p>
    <w:p w:rsidR="0069207E" w:rsidRPr="004D76E9" w:rsidRDefault="0069207E" w:rsidP="00D31BB2">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2.5. При равных условиях преимущественное право на участие в целевом обучении предоставляется претендентам, имеющим в документе об образовании оценки не ниже 4 (четырех) баллов по профильным для направления подготовки дисциплинам, а также достигшим особых успехов в профильных по направлениям подготовки дисциплинах (победителям и призерам олимпиад школьников).</w:t>
      </w:r>
    </w:p>
    <w:p w:rsidR="0069207E" w:rsidRPr="004D76E9" w:rsidRDefault="0069207E" w:rsidP="00D31BB2">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2.6. Конкурсная комиссия в течение 10 рабочих дней с момента представления документов от всех претендентов на целевое обучение рассматривает представленные документы и принимает решение о лицах, направляемых на целевое обучение. О принятом решении претенденты извещаются конкурсной комиссией в письменной форме в течение 10 дней со дня его принятия путем направления выписки из протокола заседания.</w:t>
      </w:r>
    </w:p>
    <w:p w:rsidR="009B0548" w:rsidRDefault="0069207E" w:rsidP="00D31BB2">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 xml:space="preserve">2.7. </w:t>
      </w:r>
      <w:r w:rsidR="00EB54A7">
        <w:rPr>
          <w:rFonts w:ascii="Liberation Serif" w:hAnsi="Liberation Serif" w:cs="Arial"/>
          <w:sz w:val="28"/>
          <w:szCs w:val="28"/>
        </w:rPr>
        <w:t>Органы местного самоуправления м</w:t>
      </w:r>
      <w:r w:rsidRPr="004D76E9">
        <w:rPr>
          <w:rFonts w:ascii="Liberation Serif" w:hAnsi="Liberation Serif" w:cs="Arial"/>
          <w:sz w:val="28"/>
          <w:szCs w:val="28"/>
        </w:rPr>
        <w:t>униципаль</w:t>
      </w:r>
      <w:r w:rsidR="00EB54A7">
        <w:rPr>
          <w:rFonts w:ascii="Liberation Serif" w:hAnsi="Liberation Serif" w:cs="Arial"/>
          <w:sz w:val="28"/>
          <w:szCs w:val="28"/>
        </w:rPr>
        <w:t>ного образования</w:t>
      </w:r>
      <w:r w:rsidR="009B0548">
        <w:rPr>
          <w:rFonts w:ascii="Liberation Serif" w:hAnsi="Liberation Serif" w:cs="Arial"/>
          <w:sz w:val="28"/>
          <w:szCs w:val="28"/>
        </w:rPr>
        <w:t xml:space="preserve"> Красноуфимский округ:</w:t>
      </w:r>
    </w:p>
    <w:p w:rsidR="0069207E" w:rsidRPr="004D76E9" w:rsidRDefault="0069207E" w:rsidP="00D31BB2">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2.7.1. Осуществляют анализ потребности в кадрах по конкретным специальностям с разбивкой по годам.</w:t>
      </w:r>
    </w:p>
    <w:p w:rsidR="0069207E" w:rsidRPr="004D76E9" w:rsidRDefault="0069207E" w:rsidP="00D31BB2">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2.7.2. Информируют обучающихся образовательных организаций о системе целевой подготовки, проводят опросы (анкетирования) обучающихся с целью выявления лиц, стремящихся обучаться по образовательным программам высшего образования для последующей работы в муниципальных образовательных организациях.</w:t>
      </w:r>
    </w:p>
    <w:p w:rsidR="0069207E" w:rsidRPr="004D76E9" w:rsidRDefault="0069207E" w:rsidP="00D31BB2">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2.7.3. Формируют предварительный список претендентов на целевое обучение.</w:t>
      </w:r>
    </w:p>
    <w:p w:rsidR="0069207E" w:rsidRPr="004D76E9" w:rsidRDefault="0069207E" w:rsidP="00D31BB2">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2.7.4. Обеспечивают участие обучающихся, претендующих на целевое обучение, в областных и городских конкурсах, олимпиадах, олимпиадах и конкурсах, иных мероприятиях.</w:t>
      </w:r>
    </w:p>
    <w:p w:rsidR="0069207E" w:rsidRPr="004D76E9" w:rsidRDefault="0069207E" w:rsidP="00D31BB2">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2.7.5. Организуют работу по подготовке претендентов к поступлению в образовательные учреждения высшего образования.</w:t>
      </w:r>
    </w:p>
    <w:p w:rsidR="0069207E" w:rsidRPr="004D76E9" w:rsidRDefault="0069207E" w:rsidP="00D31BB2">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2.7.6. Организуют прохождение гражданами, заключившими договор о целевом обучении и принятыми на целевые места по конкурсу, практики в соответствии с учебными планами.</w:t>
      </w:r>
    </w:p>
    <w:p w:rsidR="0069207E" w:rsidRPr="004D76E9" w:rsidRDefault="0069207E" w:rsidP="0069207E">
      <w:pPr>
        <w:autoSpaceDE w:val="0"/>
        <w:autoSpaceDN w:val="0"/>
        <w:adjustRightInd w:val="0"/>
        <w:spacing w:after="0" w:line="240" w:lineRule="auto"/>
        <w:ind w:firstLine="540"/>
        <w:jc w:val="both"/>
        <w:rPr>
          <w:rFonts w:ascii="Liberation Serif" w:hAnsi="Liberation Serif" w:cs="Arial"/>
          <w:sz w:val="28"/>
          <w:szCs w:val="28"/>
        </w:rPr>
      </w:pPr>
    </w:p>
    <w:p w:rsidR="0069207E" w:rsidRPr="004D76E9" w:rsidRDefault="0069207E" w:rsidP="0069207E">
      <w:pPr>
        <w:autoSpaceDE w:val="0"/>
        <w:autoSpaceDN w:val="0"/>
        <w:adjustRightInd w:val="0"/>
        <w:spacing w:after="0" w:line="240" w:lineRule="auto"/>
        <w:jc w:val="center"/>
        <w:outlineLvl w:val="1"/>
        <w:rPr>
          <w:rFonts w:ascii="Liberation Serif" w:hAnsi="Liberation Serif" w:cs="Arial"/>
          <w:sz w:val="28"/>
          <w:szCs w:val="28"/>
        </w:rPr>
      </w:pPr>
      <w:r w:rsidRPr="004D76E9">
        <w:rPr>
          <w:rFonts w:ascii="Liberation Serif" w:hAnsi="Liberation Serif" w:cs="Arial"/>
          <w:sz w:val="28"/>
          <w:szCs w:val="28"/>
        </w:rPr>
        <w:t>3. ПОРЯДОК СОЗДАНИЯ КОНКУРСНОЙ КОМИССИИ ПО ОТБОРУ</w:t>
      </w:r>
    </w:p>
    <w:p w:rsidR="0069207E" w:rsidRPr="004D76E9" w:rsidRDefault="0069207E" w:rsidP="0069207E">
      <w:pPr>
        <w:autoSpaceDE w:val="0"/>
        <w:autoSpaceDN w:val="0"/>
        <w:adjustRightInd w:val="0"/>
        <w:spacing w:after="0" w:line="240" w:lineRule="auto"/>
        <w:jc w:val="center"/>
        <w:rPr>
          <w:rFonts w:ascii="Liberation Serif" w:hAnsi="Liberation Serif" w:cs="Arial"/>
          <w:sz w:val="28"/>
          <w:szCs w:val="28"/>
        </w:rPr>
      </w:pPr>
      <w:r w:rsidRPr="004D76E9">
        <w:rPr>
          <w:rFonts w:ascii="Liberation Serif" w:hAnsi="Liberation Serif" w:cs="Arial"/>
          <w:sz w:val="28"/>
          <w:szCs w:val="28"/>
        </w:rPr>
        <w:t>ПРЕТЕНДЕНТОВ НА ЦЕЛЕВОЕ ОБУЧЕНИЕ СПЕЦИАЛИСТОВ ДЛЯ РАБОТЫ</w:t>
      </w:r>
    </w:p>
    <w:p w:rsidR="0069207E" w:rsidRPr="004D76E9" w:rsidRDefault="0069207E" w:rsidP="004D76E9">
      <w:pPr>
        <w:autoSpaceDE w:val="0"/>
        <w:autoSpaceDN w:val="0"/>
        <w:adjustRightInd w:val="0"/>
        <w:spacing w:after="0" w:line="240" w:lineRule="auto"/>
        <w:jc w:val="center"/>
        <w:rPr>
          <w:rFonts w:ascii="Liberation Serif" w:hAnsi="Liberation Serif" w:cs="Arial"/>
          <w:sz w:val="28"/>
          <w:szCs w:val="28"/>
        </w:rPr>
      </w:pPr>
      <w:r w:rsidRPr="004D76E9">
        <w:rPr>
          <w:rFonts w:ascii="Liberation Serif" w:hAnsi="Liberation Serif" w:cs="Arial"/>
          <w:sz w:val="28"/>
          <w:szCs w:val="28"/>
        </w:rPr>
        <w:lastRenderedPageBreak/>
        <w:t xml:space="preserve">В </w:t>
      </w:r>
      <w:r w:rsidR="004D76E9">
        <w:rPr>
          <w:rFonts w:ascii="Liberation Serif" w:hAnsi="Liberation Serif" w:cs="Arial"/>
          <w:sz w:val="28"/>
          <w:szCs w:val="28"/>
        </w:rPr>
        <w:t>МУНИЦИПАЛЬНОМ ОБРАЗОВАНИИ КРАСНОУФИМСКИЙ ОКРУГ</w:t>
      </w:r>
    </w:p>
    <w:p w:rsidR="0069207E" w:rsidRPr="004D76E9" w:rsidRDefault="0069207E" w:rsidP="0069207E">
      <w:pPr>
        <w:autoSpaceDE w:val="0"/>
        <w:autoSpaceDN w:val="0"/>
        <w:adjustRightInd w:val="0"/>
        <w:spacing w:after="0" w:line="240" w:lineRule="auto"/>
        <w:ind w:firstLine="540"/>
        <w:jc w:val="both"/>
        <w:rPr>
          <w:rFonts w:ascii="Liberation Serif" w:hAnsi="Liberation Serif" w:cs="Arial"/>
          <w:sz w:val="28"/>
          <w:szCs w:val="28"/>
        </w:rPr>
      </w:pPr>
    </w:p>
    <w:p w:rsidR="0069207E" w:rsidRDefault="00FA36D5" w:rsidP="0069207E">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3.1. С</w:t>
      </w:r>
      <w:r w:rsidR="0069207E" w:rsidRPr="004D76E9">
        <w:rPr>
          <w:rFonts w:ascii="Liberation Serif" w:hAnsi="Liberation Serif" w:cs="Arial"/>
          <w:sz w:val="28"/>
          <w:szCs w:val="28"/>
        </w:rPr>
        <w:t xml:space="preserve">остав Конкурсной комиссии по отбору претендентов на целевое обучение специалистов для работы в </w:t>
      </w:r>
      <w:r w:rsidR="00EB54A7">
        <w:rPr>
          <w:rFonts w:ascii="Liberation Serif" w:hAnsi="Liberation Serif" w:cs="Arial"/>
          <w:sz w:val="28"/>
          <w:szCs w:val="28"/>
        </w:rPr>
        <w:t xml:space="preserve">органах местного самоуправления </w:t>
      </w:r>
      <w:r w:rsidR="00663826">
        <w:rPr>
          <w:rFonts w:ascii="Liberation Serif" w:hAnsi="Liberation Serif" w:cs="Arial"/>
          <w:sz w:val="28"/>
          <w:szCs w:val="28"/>
        </w:rPr>
        <w:t>Муниципального образования</w:t>
      </w:r>
      <w:r w:rsidR="004D76E9">
        <w:rPr>
          <w:rFonts w:ascii="Liberation Serif" w:hAnsi="Liberation Serif" w:cs="Arial"/>
          <w:sz w:val="28"/>
          <w:szCs w:val="28"/>
        </w:rPr>
        <w:t xml:space="preserve"> Красноуфимский округ </w:t>
      </w:r>
      <w:r w:rsidR="0069207E" w:rsidRPr="004D76E9">
        <w:rPr>
          <w:rFonts w:ascii="Liberation Serif" w:hAnsi="Liberation Serif" w:cs="Arial"/>
          <w:sz w:val="28"/>
          <w:szCs w:val="28"/>
        </w:rPr>
        <w:t xml:space="preserve">(далее - комиссия) </w:t>
      </w:r>
      <w:r>
        <w:rPr>
          <w:rFonts w:ascii="Liberation Serif" w:hAnsi="Liberation Serif" w:cs="Arial"/>
          <w:sz w:val="28"/>
          <w:szCs w:val="28"/>
        </w:rPr>
        <w:t xml:space="preserve">определяется в соответствии  с Приложением </w:t>
      </w:r>
      <w:r w:rsidR="00663826">
        <w:rPr>
          <w:rFonts w:ascii="Liberation Serif" w:hAnsi="Liberation Serif" w:cs="Arial"/>
          <w:sz w:val="28"/>
          <w:szCs w:val="28"/>
        </w:rPr>
        <w:t>№2</w:t>
      </w:r>
      <w:r>
        <w:rPr>
          <w:rFonts w:ascii="Liberation Serif" w:hAnsi="Liberation Serif" w:cs="Arial"/>
          <w:sz w:val="28"/>
          <w:szCs w:val="28"/>
        </w:rPr>
        <w:t>.</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 xml:space="preserve">3.2. Персональный состав Комиссии утверждается постановлением </w:t>
      </w:r>
      <w:r w:rsidR="00D84C9C">
        <w:rPr>
          <w:rFonts w:ascii="Liberation Serif" w:hAnsi="Liberation Serif" w:cs="Arial"/>
          <w:sz w:val="28"/>
          <w:szCs w:val="28"/>
        </w:rPr>
        <w:t>Администрации МО Красноуфимский округ</w:t>
      </w:r>
      <w:r w:rsidRPr="004D76E9">
        <w:rPr>
          <w:rFonts w:ascii="Liberation Serif" w:hAnsi="Liberation Serif" w:cs="Arial"/>
          <w:sz w:val="28"/>
          <w:szCs w:val="28"/>
        </w:rPr>
        <w:t>и состоит из председателя, заместителя председателя, секретаря и членов Комиссии.</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 xml:space="preserve">3.3. Руководство деятельностью Комиссии осуществляет председатель. Председателем Комиссии назначается заместитель главы </w:t>
      </w:r>
      <w:r w:rsidR="00D84C9C">
        <w:rPr>
          <w:rFonts w:ascii="Liberation Serif" w:hAnsi="Liberation Serif" w:cs="Arial"/>
          <w:sz w:val="28"/>
          <w:szCs w:val="28"/>
        </w:rPr>
        <w:t>Администрации МО Красноуфимский округ по общим вопросам.</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 xml:space="preserve">3.4. Заместитель председателя комиссии выполняет функции председателя Комиссии в его отсутствие. В случае отсутствия председателя Комиссии, а также заместителя </w:t>
      </w:r>
      <w:proofErr w:type="gramStart"/>
      <w:r w:rsidRPr="004D76E9">
        <w:rPr>
          <w:rFonts w:ascii="Liberation Serif" w:hAnsi="Liberation Serif" w:cs="Arial"/>
          <w:sz w:val="28"/>
          <w:szCs w:val="28"/>
        </w:rPr>
        <w:t>председателя</w:t>
      </w:r>
      <w:r w:rsidR="003B4BE4">
        <w:rPr>
          <w:rFonts w:ascii="Liberation Serif" w:hAnsi="Liberation Serif" w:cs="Arial"/>
          <w:sz w:val="28"/>
          <w:szCs w:val="28"/>
        </w:rPr>
        <w:t xml:space="preserve"> </w:t>
      </w:r>
      <w:r w:rsidRPr="004D76E9">
        <w:rPr>
          <w:rFonts w:ascii="Liberation Serif" w:hAnsi="Liberation Serif" w:cs="Arial"/>
          <w:sz w:val="28"/>
          <w:szCs w:val="28"/>
        </w:rPr>
        <w:t xml:space="preserve"> Комиссии обязанности председателя Комиссии</w:t>
      </w:r>
      <w:proofErr w:type="gramEnd"/>
      <w:r w:rsidRPr="004D76E9">
        <w:rPr>
          <w:rFonts w:ascii="Liberation Serif" w:hAnsi="Liberation Serif" w:cs="Arial"/>
          <w:sz w:val="28"/>
          <w:szCs w:val="28"/>
        </w:rPr>
        <w:t xml:space="preserve"> исполняет член Комиссии, избранный большинством голосов из числа присутствующих на заседании членов Комиссии.</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3.5. Председатель Комиссии осуществляет:</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 общее руководство деятельностью комиссии;</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 определяет даты и повестку заседаний комиссии;</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 ведет заседания комиссии;</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 подписывает протокол заседания комиссии.</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3.6. Секретарь Комиссии назначается из состава членов Комиссии и осуществляет организационную и техническую работу по подготовке заседаний комиссии, ведет документацию Комиссии. В случае отсутствия обязанности секретаря Комиссии исполняет член комиссии, избранный большинством голосов из числа присутствующих на заседании членов Комиссии.</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3.6.1. Секретарь комиссии:</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 оповещает членов комиссии о дате заседания комиссии;</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 формирует повестку дня;</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 ведет протокол заседания комиссии;</w:t>
      </w:r>
    </w:p>
    <w:p w:rsidR="0069207E" w:rsidRPr="004D76E9" w:rsidRDefault="00663826" w:rsidP="003263B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w:t>
      </w:r>
      <w:r w:rsidR="0069207E" w:rsidRPr="004D76E9">
        <w:rPr>
          <w:rFonts w:ascii="Liberation Serif" w:hAnsi="Liberation Serif" w:cs="Arial"/>
          <w:sz w:val="28"/>
          <w:szCs w:val="28"/>
        </w:rPr>
        <w:t>обеспечивает подписание протокола всеми членами комиссии, присутствовавшими на заседании;</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 представляет заключение на подпись председателю, членам комиссии.</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3.7. Члены Комиссии:</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 участвуют в заседаниях комиссии, обсуждении предложений;</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 знакомятся со всеми представленными документами;</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 вносят предложения по изменению повестки заседания комиссии;</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 выступают по вопросам повестки заседания комиссии;</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 подписывают заключение и имеют право отражать в нем свое мнение;</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 в случае несогласия с принятым решением член комиссии имеет право в письменном виде изложить свое особое мнение, которое прилагается к заключению комиссии.</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lastRenderedPageBreak/>
        <w:t>3.8. Заседания Комиссии проводятся по мере необходимости. Заседание комиссии считается правомочным, если на нем присутствует не менее 2/3 ее состава.</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3.9. Заседание Комиссии оформляется протоколом. В протоколе заседания фиксируются ход обсуждения кандидатур, предложения и замечания членов конкурсной комиссии, определяется список лиц, в отношении которых будут подготовлены ходатайства. Протокол подписывается всеми присутствующими на заседании членами комиссии.</w:t>
      </w:r>
    </w:p>
    <w:p w:rsidR="0069207E" w:rsidRPr="004D76E9" w:rsidRDefault="0069207E" w:rsidP="003263B5">
      <w:pPr>
        <w:autoSpaceDE w:val="0"/>
        <w:autoSpaceDN w:val="0"/>
        <w:adjustRightInd w:val="0"/>
        <w:spacing w:after="0" w:line="240" w:lineRule="auto"/>
        <w:ind w:firstLine="540"/>
        <w:jc w:val="both"/>
        <w:rPr>
          <w:rFonts w:ascii="Liberation Serif" w:hAnsi="Liberation Serif" w:cs="Arial"/>
          <w:sz w:val="28"/>
          <w:szCs w:val="28"/>
        </w:rPr>
      </w:pPr>
      <w:r w:rsidRPr="004D76E9">
        <w:rPr>
          <w:rFonts w:ascii="Liberation Serif" w:hAnsi="Liberation Serif" w:cs="Arial"/>
          <w:sz w:val="28"/>
          <w:szCs w:val="28"/>
        </w:rPr>
        <w:t>3.10. Протокол и выписки из протокола заседания Комиссии оформляются секретарем Комиссии в течение трех рабочих дней со дня проведения заседания Комиссии. Выписки из протокола заверяются секретарем Комиссии.</w:t>
      </w:r>
    </w:p>
    <w:p w:rsidR="00381F9F" w:rsidRDefault="004D76E9" w:rsidP="003263B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3.11</w:t>
      </w:r>
      <w:r w:rsidR="0069207E" w:rsidRPr="004D76E9">
        <w:rPr>
          <w:rFonts w:ascii="Liberation Serif" w:hAnsi="Liberation Serif" w:cs="Arial"/>
          <w:sz w:val="28"/>
          <w:szCs w:val="28"/>
        </w:rPr>
        <w:t>. Решение конкурсной комиссии принимается открытым голосованием простым большинством голосов членов комиссии, присутствующих на заседании. При равенстве голосов голос председателя комиссии является решающим.</w:t>
      </w:r>
    </w:p>
    <w:p w:rsidR="003263B5" w:rsidRDefault="003263B5" w:rsidP="003263B5">
      <w:pPr>
        <w:autoSpaceDE w:val="0"/>
        <w:autoSpaceDN w:val="0"/>
        <w:adjustRightInd w:val="0"/>
        <w:spacing w:after="0" w:line="240" w:lineRule="auto"/>
        <w:jc w:val="right"/>
        <w:rPr>
          <w:rFonts w:ascii="Liberation Serif" w:hAnsi="Liberation Serif" w:cs="Arial"/>
          <w:sz w:val="28"/>
          <w:szCs w:val="28"/>
        </w:rPr>
      </w:pPr>
    </w:p>
    <w:p w:rsidR="003263B5" w:rsidRDefault="003263B5" w:rsidP="003263B5">
      <w:pPr>
        <w:autoSpaceDE w:val="0"/>
        <w:autoSpaceDN w:val="0"/>
        <w:adjustRightInd w:val="0"/>
        <w:spacing w:after="0" w:line="240" w:lineRule="auto"/>
        <w:jc w:val="right"/>
        <w:rPr>
          <w:rFonts w:ascii="Liberation Serif" w:hAnsi="Liberation Serif" w:cs="Arial"/>
          <w:sz w:val="28"/>
          <w:szCs w:val="28"/>
        </w:rPr>
      </w:pPr>
    </w:p>
    <w:p w:rsidR="003263B5" w:rsidRDefault="003263B5" w:rsidP="003263B5">
      <w:pPr>
        <w:autoSpaceDE w:val="0"/>
        <w:autoSpaceDN w:val="0"/>
        <w:adjustRightInd w:val="0"/>
        <w:spacing w:after="0" w:line="240" w:lineRule="auto"/>
        <w:jc w:val="right"/>
        <w:rPr>
          <w:rFonts w:ascii="Liberation Serif" w:hAnsi="Liberation Serif" w:cs="Arial"/>
          <w:sz w:val="28"/>
          <w:szCs w:val="28"/>
        </w:rPr>
      </w:pPr>
    </w:p>
    <w:p w:rsidR="003263B5" w:rsidRDefault="003263B5" w:rsidP="003263B5">
      <w:pPr>
        <w:autoSpaceDE w:val="0"/>
        <w:autoSpaceDN w:val="0"/>
        <w:adjustRightInd w:val="0"/>
        <w:spacing w:after="0" w:line="240" w:lineRule="auto"/>
        <w:jc w:val="right"/>
        <w:rPr>
          <w:rFonts w:ascii="Liberation Serif" w:hAnsi="Liberation Serif" w:cs="Arial"/>
          <w:sz w:val="28"/>
          <w:szCs w:val="28"/>
        </w:rPr>
      </w:pPr>
    </w:p>
    <w:p w:rsidR="003263B5" w:rsidRDefault="003263B5" w:rsidP="003263B5">
      <w:pPr>
        <w:autoSpaceDE w:val="0"/>
        <w:autoSpaceDN w:val="0"/>
        <w:adjustRightInd w:val="0"/>
        <w:spacing w:after="0" w:line="240" w:lineRule="auto"/>
        <w:jc w:val="right"/>
        <w:rPr>
          <w:rFonts w:ascii="Liberation Serif" w:hAnsi="Liberation Serif" w:cs="Arial"/>
          <w:sz w:val="28"/>
          <w:szCs w:val="28"/>
        </w:rPr>
      </w:pPr>
    </w:p>
    <w:p w:rsidR="003263B5" w:rsidRDefault="003263B5" w:rsidP="003263B5">
      <w:pPr>
        <w:autoSpaceDE w:val="0"/>
        <w:autoSpaceDN w:val="0"/>
        <w:adjustRightInd w:val="0"/>
        <w:spacing w:after="0" w:line="240" w:lineRule="auto"/>
        <w:jc w:val="right"/>
        <w:rPr>
          <w:rFonts w:ascii="Liberation Serif" w:hAnsi="Liberation Serif" w:cs="Arial"/>
          <w:sz w:val="28"/>
          <w:szCs w:val="28"/>
        </w:rPr>
      </w:pPr>
    </w:p>
    <w:p w:rsidR="003263B5" w:rsidRDefault="003263B5" w:rsidP="003263B5">
      <w:pPr>
        <w:autoSpaceDE w:val="0"/>
        <w:autoSpaceDN w:val="0"/>
        <w:adjustRightInd w:val="0"/>
        <w:spacing w:after="0" w:line="240" w:lineRule="auto"/>
        <w:jc w:val="right"/>
        <w:rPr>
          <w:rFonts w:ascii="Liberation Serif" w:hAnsi="Liberation Serif" w:cs="Arial"/>
          <w:sz w:val="28"/>
          <w:szCs w:val="28"/>
        </w:rPr>
      </w:pPr>
    </w:p>
    <w:p w:rsidR="003263B5" w:rsidRDefault="003263B5" w:rsidP="003263B5">
      <w:pPr>
        <w:autoSpaceDE w:val="0"/>
        <w:autoSpaceDN w:val="0"/>
        <w:adjustRightInd w:val="0"/>
        <w:spacing w:after="0" w:line="240" w:lineRule="auto"/>
        <w:jc w:val="right"/>
        <w:rPr>
          <w:rFonts w:ascii="Liberation Serif" w:hAnsi="Liberation Serif" w:cs="Arial"/>
          <w:sz w:val="28"/>
          <w:szCs w:val="28"/>
        </w:rPr>
      </w:pPr>
    </w:p>
    <w:p w:rsidR="003263B5" w:rsidRDefault="003263B5" w:rsidP="003263B5">
      <w:pPr>
        <w:autoSpaceDE w:val="0"/>
        <w:autoSpaceDN w:val="0"/>
        <w:adjustRightInd w:val="0"/>
        <w:spacing w:after="0" w:line="240" w:lineRule="auto"/>
        <w:jc w:val="right"/>
        <w:rPr>
          <w:rFonts w:ascii="Liberation Serif" w:hAnsi="Liberation Serif" w:cs="Arial"/>
          <w:sz w:val="28"/>
          <w:szCs w:val="28"/>
        </w:rPr>
      </w:pPr>
    </w:p>
    <w:p w:rsidR="003263B5" w:rsidRDefault="003263B5" w:rsidP="003263B5">
      <w:pPr>
        <w:autoSpaceDE w:val="0"/>
        <w:autoSpaceDN w:val="0"/>
        <w:adjustRightInd w:val="0"/>
        <w:spacing w:after="0" w:line="240" w:lineRule="auto"/>
        <w:jc w:val="right"/>
        <w:rPr>
          <w:rFonts w:ascii="Liberation Serif" w:hAnsi="Liberation Serif" w:cs="Arial"/>
          <w:sz w:val="28"/>
          <w:szCs w:val="28"/>
        </w:rPr>
      </w:pPr>
    </w:p>
    <w:p w:rsidR="003263B5" w:rsidRDefault="003263B5" w:rsidP="003263B5">
      <w:pPr>
        <w:autoSpaceDE w:val="0"/>
        <w:autoSpaceDN w:val="0"/>
        <w:adjustRightInd w:val="0"/>
        <w:spacing w:after="0" w:line="240" w:lineRule="auto"/>
        <w:jc w:val="right"/>
        <w:rPr>
          <w:rFonts w:ascii="Liberation Serif" w:hAnsi="Liberation Serif" w:cs="Arial"/>
          <w:sz w:val="28"/>
          <w:szCs w:val="28"/>
        </w:rPr>
      </w:pPr>
    </w:p>
    <w:p w:rsidR="003263B5" w:rsidRDefault="003263B5" w:rsidP="003263B5">
      <w:pPr>
        <w:autoSpaceDE w:val="0"/>
        <w:autoSpaceDN w:val="0"/>
        <w:adjustRightInd w:val="0"/>
        <w:spacing w:after="0" w:line="240" w:lineRule="auto"/>
        <w:jc w:val="right"/>
        <w:rPr>
          <w:rFonts w:ascii="Liberation Serif" w:hAnsi="Liberation Serif" w:cs="Arial"/>
          <w:sz w:val="28"/>
          <w:szCs w:val="28"/>
        </w:rPr>
      </w:pPr>
    </w:p>
    <w:p w:rsidR="003263B5" w:rsidRDefault="003263B5" w:rsidP="003263B5">
      <w:pPr>
        <w:autoSpaceDE w:val="0"/>
        <w:autoSpaceDN w:val="0"/>
        <w:adjustRightInd w:val="0"/>
        <w:spacing w:after="0" w:line="240" w:lineRule="auto"/>
        <w:jc w:val="right"/>
        <w:rPr>
          <w:rFonts w:ascii="Liberation Serif" w:hAnsi="Liberation Serif" w:cs="Arial"/>
          <w:sz w:val="28"/>
          <w:szCs w:val="28"/>
        </w:rPr>
      </w:pPr>
    </w:p>
    <w:p w:rsidR="003263B5" w:rsidRDefault="003263B5" w:rsidP="003263B5">
      <w:pPr>
        <w:autoSpaceDE w:val="0"/>
        <w:autoSpaceDN w:val="0"/>
        <w:adjustRightInd w:val="0"/>
        <w:spacing w:after="0" w:line="240" w:lineRule="auto"/>
        <w:jc w:val="right"/>
        <w:rPr>
          <w:rFonts w:ascii="Liberation Serif" w:hAnsi="Liberation Serif" w:cs="Arial"/>
          <w:sz w:val="28"/>
          <w:szCs w:val="28"/>
        </w:rPr>
      </w:pPr>
    </w:p>
    <w:p w:rsidR="003263B5" w:rsidRDefault="003263B5" w:rsidP="003263B5">
      <w:pPr>
        <w:autoSpaceDE w:val="0"/>
        <w:autoSpaceDN w:val="0"/>
        <w:adjustRightInd w:val="0"/>
        <w:spacing w:after="0" w:line="240" w:lineRule="auto"/>
        <w:jc w:val="right"/>
        <w:rPr>
          <w:rFonts w:ascii="Liberation Serif" w:hAnsi="Liberation Serif" w:cs="Arial"/>
          <w:sz w:val="28"/>
          <w:szCs w:val="28"/>
        </w:rPr>
      </w:pPr>
    </w:p>
    <w:p w:rsidR="003263B5" w:rsidRDefault="003263B5" w:rsidP="003263B5">
      <w:pPr>
        <w:autoSpaceDE w:val="0"/>
        <w:autoSpaceDN w:val="0"/>
        <w:adjustRightInd w:val="0"/>
        <w:spacing w:after="0" w:line="240" w:lineRule="auto"/>
        <w:jc w:val="right"/>
        <w:rPr>
          <w:rFonts w:ascii="Liberation Serif" w:hAnsi="Liberation Serif" w:cs="Arial"/>
          <w:sz w:val="28"/>
          <w:szCs w:val="28"/>
        </w:rPr>
      </w:pPr>
    </w:p>
    <w:p w:rsidR="003263B5" w:rsidRDefault="003263B5" w:rsidP="003263B5">
      <w:pPr>
        <w:autoSpaceDE w:val="0"/>
        <w:autoSpaceDN w:val="0"/>
        <w:adjustRightInd w:val="0"/>
        <w:spacing w:after="0" w:line="240" w:lineRule="auto"/>
        <w:jc w:val="right"/>
        <w:rPr>
          <w:rFonts w:ascii="Liberation Serif" w:hAnsi="Liberation Serif" w:cs="Arial"/>
          <w:sz w:val="28"/>
          <w:szCs w:val="28"/>
        </w:rPr>
      </w:pPr>
    </w:p>
    <w:p w:rsidR="003263B5" w:rsidRDefault="003263B5" w:rsidP="003263B5">
      <w:pPr>
        <w:autoSpaceDE w:val="0"/>
        <w:autoSpaceDN w:val="0"/>
        <w:adjustRightInd w:val="0"/>
        <w:spacing w:after="0" w:line="240" w:lineRule="auto"/>
        <w:jc w:val="right"/>
        <w:rPr>
          <w:rFonts w:ascii="Liberation Serif" w:hAnsi="Liberation Serif" w:cs="Arial"/>
          <w:sz w:val="28"/>
          <w:szCs w:val="28"/>
        </w:rPr>
      </w:pPr>
    </w:p>
    <w:p w:rsidR="003263B5" w:rsidRDefault="003263B5" w:rsidP="003263B5">
      <w:pPr>
        <w:autoSpaceDE w:val="0"/>
        <w:autoSpaceDN w:val="0"/>
        <w:adjustRightInd w:val="0"/>
        <w:spacing w:after="0" w:line="240" w:lineRule="auto"/>
        <w:jc w:val="right"/>
        <w:rPr>
          <w:rFonts w:ascii="Liberation Serif" w:hAnsi="Liberation Serif" w:cs="Arial"/>
          <w:sz w:val="28"/>
          <w:szCs w:val="28"/>
        </w:rPr>
      </w:pPr>
    </w:p>
    <w:p w:rsidR="003263B5" w:rsidRDefault="003263B5" w:rsidP="003263B5">
      <w:pPr>
        <w:autoSpaceDE w:val="0"/>
        <w:autoSpaceDN w:val="0"/>
        <w:adjustRightInd w:val="0"/>
        <w:spacing w:after="0" w:line="240" w:lineRule="auto"/>
        <w:jc w:val="right"/>
        <w:rPr>
          <w:rFonts w:ascii="Liberation Serif" w:hAnsi="Liberation Serif" w:cs="Arial"/>
          <w:sz w:val="28"/>
          <w:szCs w:val="28"/>
        </w:rPr>
      </w:pPr>
    </w:p>
    <w:p w:rsidR="003263B5" w:rsidRDefault="003263B5" w:rsidP="003263B5">
      <w:pPr>
        <w:autoSpaceDE w:val="0"/>
        <w:autoSpaceDN w:val="0"/>
        <w:adjustRightInd w:val="0"/>
        <w:spacing w:after="0" w:line="240" w:lineRule="auto"/>
        <w:jc w:val="right"/>
        <w:rPr>
          <w:rFonts w:ascii="Liberation Serif" w:hAnsi="Liberation Serif" w:cs="Arial"/>
          <w:sz w:val="28"/>
          <w:szCs w:val="28"/>
        </w:rPr>
      </w:pPr>
    </w:p>
    <w:p w:rsidR="00663826" w:rsidRDefault="00663826" w:rsidP="003263B5">
      <w:pPr>
        <w:autoSpaceDE w:val="0"/>
        <w:autoSpaceDN w:val="0"/>
        <w:adjustRightInd w:val="0"/>
        <w:spacing w:after="0" w:line="240" w:lineRule="auto"/>
        <w:jc w:val="right"/>
        <w:rPr>
          <w:rFonts w:ascii="Liberation Serif" w:hAnsi="Liberation Serif" w:cs="Arial"/>
          <w:sz w:val="28"/>
          <w:szCs w:val="28"/>
        </w:rPr>
      </w:pPr>
    </w:p>
    <w:p w:rsidR="00663826" w:rsidRDefault="00663826" w:rsidP="003263B5">
      <w:pPr>
        <w:autoSpaceDE w:val="0"/>
        <w:autoSpaceDN w:val="0"/>
        <w:adjustRightInd w:val="0"/>
        <w:spacing w:after="0" w:line="240" w:lineRule="auto"/>
        <w:jc w:val="right"/>
        <w:rPr>
          <w:rFonts w:ascii="Liberation Serif" w:hAnsi="Liberation Serif" w:cs="Arial"/>
          <w:sz w:val="28"/>
          <w:szCs w:val="28"/>
        </w:rPr>
      </w:pPr>
    </w:p>
    <w:p w:rsidR="00663826" w:rsidRDefault="00663826" w:rsidP="003263B5">
      <w:pPr>
        <w:autoSpaceDE w:val="0"/>
        <w:autoSpaceDN w:val="0"/>
        <w:adjustRightInd w:val="0"/>
        <w:spacing w:after="0" w:line="240" w:lineRule="auto"/>
        <w:jc w:val="right"/>
        <w:rPr>
          <w:rFonts w:ascii="Liberation Serif" w:hAnsi="Liberation Serif" w:cs="Arial"/>
          <w:sz w:val="28"/>
          <w:szCs w:val="28"/>
        </w:rPr>
      </w:pPr>
    </w:p>
    <w:p w:rsidR="00663826" w:rsidRDefault="00663826" w:rsidP="003263B5">
      <w:pPr>
        <w:autoSpaceDE w:val="0"/>
        <w:autoSpaceDN w:val="0"/>
        <w:adjustRightInd w:val="0"/>
        <w:spacing w:after="0" w:line="240" w:lineRule="auto"/>
        <w:jc w:val="right"/>
        <w:rPr>
          <w:rFonts w:ascii="Liberation Serif" w:hAnsi="Liberation Serif" w:cs="Arial"/>
          <w:sz w:val="28"/>
          <w:szCs w:val="28"/>
        </w:rPr>
      </w:pPr>
    </w:p>
    <w:p w:rsidR="00663826" w:rsidRDefault="00663826" w:rsidP="003263B5">
      <w:pPr>
        <w:autoSpaceDE w:val="0"/>
        <w:autoSpaceDN w:val="0"/>
        <w:adjustRightInd w:val="0"/>
        <w:spacing w:after="0" w:line="240" w:lineRule="auto"/>
        <w:jc w:val="right"/>
        <w:rPr>
          <w:rFonts w:ascii="Liberation Serif" w:hAnsi="Liberation Serif" w:cs="Arial"/>
          <w:sz w:val="28"/>
          <w:szCs w:val="28"/>
        </w:rPr>
      </w:pPr>
    </w:p>
    <w:p w:rsidR="00663826" w:rsidRDefault="00663826" w:rsidP="003263B5">
      <w:pPr>
        <w:autoSpaceDE w:val="0"/>
        <w:autoSpaceDN w:val="0"/>
        <w:adjustRightInd w:val="0"/>
        <w:spacing w:after="0" w:line="240" w:lineRule="auto"/>
        <w:jc w:val="right"/>
        <w:rPr>
          <w:rFonts w:ascii="Liberation Serif" w:hAnsi="Liberation Serif" w:cs="Arial"/>
          <w:sz w:val="28"/>
          <w:szCs w:val="28"/>
        </w:rPr>
      </w:pPr>
    </w:p>
    <w:p w:rsidR="00663826" w:rsidRDefault="00663826" w:rsidP="003263B5">
      <w:pPr>
        <w:autoSpaceDE w:val="0"/>
        <w:autoSpaceDN w:val="0"/>
        <w:adjustRightInd w:val="0"/>
        <w:spacing w:after="0" w:line="240" w:lineRule="auto"/>
        <w:jc w:val="right"/>
        <w:rPr>
          <w:rFonts w:ascii="Liberation Serif" w:hAnsi="Liberation Serif" w:cs="Arial"/>
          <w:sz w:val="28"/>
          <w:szCs w:val="28"/>
        </w:rPr>
      </w:pPr>
    </w:p>
    <w:p w:rsidR="00663826" w:rsidRDefault="00663826" w:rsidP="003263B5">
      <w:pPr>
        <w:autoSpaceDE w:val="0"/>
        <w:autoSpaceDN w:val="0"/>
        <w:adjustRightInd w:val="0"/>
        <w:spacing w:after="0" w:line="240" w:lineRule="auto"/>
        <w:jc w:val="right"/>
        <w:rPr>
          <w:rFonts w:ascii="Liberation Serif" w:hAnsi="Liberation Serif" w:cs="Arial"/>
          <w:sz w:val="28"/>
          <w:szCs w:val="28"/>
        </w:rPr>
      </w:pPr>
    </w:p>
    <w:p w:rsidR="003263B5" w:rsidRPr="003263B5" w:rsidRDefault="003263B5" w:rsidP="003263B5">
      <w:pPr>
        <w:autoSpaceDE w:val="0"/>
        <w:autoSpaceDN w:val="0"/>
        <w:adjustRightInd w:val="0"/>
        <w:spacing w:after="0" w:line="240" w:lineRule="auto"/>
        <w:jc w:val="right"/>
        <w:rPr>
          <w:rFonts w:ascii="Liberation Serif" w:hAnsi="Liberation Serif" w:cs="Arial"/>
          <w:sz w:val="28"/>
          <w:szCs w:val="28"/>
        </w:rPr>
      </w:pPr>
      <w:r w:rsidRPr="003263B5">
        <w:rPr>
          <w:rFonts w:ascii="Liberation Serif" w:hAnsi="Liberation Serif" w:cs="Arial"/>
          <w:sz w:val="28"/>
          <w:szCs w:val="28"/>
        </w:rPr>
        <w:lastRenderedPageBreak/>
        <w:t>Пр</w:t>
      </w:r>
      <w:r>
        <w:rPr>
          <w:rFonts w:ascii="Liberation Serif" w:hAnsi="Liberation Serif" w:cs="Arial"/>
          <w:sz w:val="28"/>
          <w:szCs w:val="28"/>
        </w:rPr>
        <w:t>иложение N 2</w:t>
      </w:r>
    </w:p>
    <w:p w:rsidR="003263B5" w:rsidRPr="003263B5" w:rsidRDefault="003263B5" w:rsidP="003263B5">
      <w:pPr>
        <w:autoSpaceDE w:val="0"/>
        <w:autoSpaceDN w:val="0"/>
        <w:adjustRightInd w:val="0"/>
        <w:spacing w:after="0" w:line="240" w:lineRule="auto"/>
        <w:jc w:val="right"/>
        <w:rPr>
          <w:rFonts w:ascii="Liberation Serif" w:hAnsi="Liberation Serif" w:cs="Arial"/>
          <w:sz w:val="28"/>
          <w:szCs w:val="28"/>
        </w:rPr>
      </w:pPr>
      <w:r>
        <w:rPr>
          <w:rFonts w:ascii="Liberation Serif" w:hAnsi="Liberation Serif" w:cs="Arial"/>
          <w:sz w:val="28"/>
          <w:szCs w:val="28"/>
        </w:rPr>
        <w:t>Утвержден</w:t>
      </w:r>
    </w:p>
    <w:p w:rsidR="003263B5" w:rsidRPr="003263B5" w:rsidRDefault="003263B5" w:rsidP="003263B5">
      <w:pPr>
        <w:autoSpaceDE w:val="0"/>
        <w:autoSpaceDN w:val="0"/>
        <w:adjustRightInd w:val="0"/>
        <w:spacing w:after="0" w:line="240" w:lineRule="auto"/>
        <w:jc w:val="right"/>
        <w:rPr>
          <w:rFonts w:ascii="Liberation Serif" w:hAnsi="Liberation Serif" w:cs="Arial"/>
          <w:sz w:val="28"/>
          <w:szCs w:val="28"/>
        </w:rPr>
      </w:pPr>
      <w:r w:rsidRPr="003263B5">
        <w:rPr>
          <w:rFonts w:ascii="Liberation Serif" w:hAnsi="Liberation Serif" w:cs="Arial"/>
          <w:sz w:val="28"/>
          <w:szCs w:val="28"/>
        </w:rPr>
        <w:t>Постановлением Администрации</w:t>
      </w:r>
    </w:p>
    <w:p w:rsidR="003263B5" w:rsidRPr="003263B5" w:rsidRDefault="003263B5" w:rsidP="003263B5">
      <w:pPr>
        <w:autoSpaceDE w:val="0"/>
        <w:autoSpaceDN w:val="0"/>
        <w:adjustRightInd w:val="0"/>
        <w:spacing w:after="0" w:line="240" w:lineRule="auto"/>
        <w:jc w:val="right"/>
        <w:rPr>
          <w:rFonts w:ascii="Liberation Serif" w:hAnsi="Liberation Serif" w:cs="Arial"/>
          <w:sz w:val="28"/>
          <w:szCs w:val="28"/>
        </w:rPr>
      </w:pPr>
      <w:r w:rsidRPr="003263B5">
        <w:rPr>
          <w:rFonts w:ascii="Liberation Serif" w:hAnsi="Liberation Serif" w:cs="Arial"/>
          <w:sz w:val="28"/>
          <w:szCs w:val="28"/>
        </w:rPr>
        <w:t>МО Красноуфимский округ</w:t>
      </w:r>
    </w:p>
    <w:p w:rsidR="003263B5" w:rsidRPr="003263B5" w:rsidRDefault="003263B5" w:rsidP="003263B5">
      <w:pPr>
        <w:autoSpaceDE w:val="0"/>
        <w:autoSpaceDN w:val="0"/>
        <w:adjustRightInd w:val="0"/>
        <w:spacing w:after="0" w:line="240" w:lineRule="auto"/>
        <w:jc w:val="right"/>
        <w:rPr>
          <w:rFonts w:ascii="Liberation Serif" w:hAnsi="Liberation Serif" w:cs="Arial"/>
          <w:sz w:val="28"/>
          <w:szCs w:val="28"/>
        </w:rPr>
      </w:pPr>
      <w:r w:rsidRPr="003263B5">
        <w:rPr>
          <w:rFonts w:ascii="Liberation Serif" w:hAnsi="Liberation Serif" w:cs="Arial"/>
          <w:sz w:val="28"/>
          <w:szCs w:val="28"/>
        </w:rPr>
        <w:t xml:space="preserve">от  </w:t>
      </w:r>
      <w:r w:rsidR="00304838">
        <w:rPr>
          <w:rFonts w:ascii="Liberation Serif" w:hAnsi="Liberation Serif" w:cs="Arial"/>
          <w:sz w:val="28"/>
          <w:szCs w:val="28"/>
        </w:rPr>
        <w:t>08</w:t>
      </w:r>
      <w:r w:rsidRPr="003263B5">
        <w:rPr>
          <w:rFonts w:ascii="Liberation Serif" w:hAnsi="Liberation Serif" w:cs="Arial"/>
          <w:sz w:val="28"/>
          <w:szCs w:val="28"/>
        </w:rPr>
        <w:t xml:space="preserve"> декабря 2021 г. </w:t>
      </w:r>
      <w:r w:rsidR="00304838">
        <w:rPr>
          <w:rFonts w:ascii="Liberation Serif" w:hAnsi="Liberation Serif" w:cs="Arial"/>
          <w:sz w:val="28"/>
          <w:szCs w:val="28"/>
        </w:rPr>
        <w:t>№ 140</w:t>
      </w:r>
      <w:r w:rsidRPr="003263B5">
        <w:rPr>
          <w:rFonts w:ascii="Liberation Serif" w:hAnsi="Liberation Serif" w:cs="Arial"/>
          <w:sz w:val="28"/>
          <w:szCs w:val="28"/>
        </w:rPr>
        <w:t xml:space="preserve"> </w:t>
      </w:r>
    </w:p>
    <w:p w:rsidR="0069207E" w:rsidRPr="004D76E9" w:rsidRDefault="0069207E" w:rsidP="0069207E">
      <w:pPr>
        <w:autoSpaceDE w:val="0"/>
        <w:autoSpaceDN w:val="0"/>
        <w:adjustRightInd w:val="0"/>
        <w:spacing w:after="0" w:line="240" w:lineRule="auto"/>
        <w:jc w:val="right"/>
        <w:rPr>
          <w:rFonts w:ascii="Liberation Serif" w:hAnsi="Liberation Serif" w:cs="Arial"/>
          <w:sz w:val="28"/>
          <w:szCs w:val="28"/>
        </w:rPr>
      </w:pPr>
    </w:p>
    <w:p w:rsidR="0069207E" w:rsidRPr="004D76E9" w:rsidRDefault="0069207E" w:rsidP="0069207E">
      <w:pPr>
        <w:autoSpaceDE w:val="0"/>
        <w:autoSpaceDN w:val="0"/>
        <w:adjustRightInd w:val="0"/>
        <w:spacing w:after="0" w:line="240" w:lineRule="auto"/>
        <w:ind w:firstLine="540"/>
        <w:jc w:val="both"/>
        <w:rPr>
          <w:rFonts w:ascii="Liberation Serif" w:hAnsi="Liberation Serif" w:cs="Arial"/>
          <w:sz w:val="28"/>
          <w:szCs w:val="28"/>
        </w:rPr>
      </w:pPr>
    </w:p>
    <w:bookmarkStart w:id="3" w:name="Par115"/>
    <w:bookmarkEnd w:id="3"/>
    <w:p w:rsidR="003263B5" w:rsidRPr="003263B5" w:rsidRDefault="00587FE6" w:rsidP="003263B5">
      <w:pPr>
        <w:autoSpaceDE w:val="0"/>
        <w:autoSpaceDN w:val="0"/>
        <w:adjustRightInd w:val="0"/>
        <w:spacing w:after="0" w:line="240" w:lineRule="auto"/>
        <w:ind w:firstLine="540"/>
        <w:jc w:val="center"/>
        <w:rPr>
          <w:rFonts w:ascii="Liberation Serif" w:hAnsi="Liberation Serif" w:cs="Arial"/>
          <w:sz w:val="28"/>
          <w:szCs w:val="28"/>
        </w:rPr>
      </w:pPr>
      <w:r w:rsidRPr="003263B5">
        <w:rPr>
          <w:rFonts w:ascii="Liberation Serif" w:hAnsi="Liberation Serif" w:cs="Arial"/>
          <w:sz w:val="28"/>
          <w:szCs w:val="28"/>
        </w:rPr>
        <w:fldChar w:fldCharType="begin"/>
      </w:r>
      <w:r w:rsidR="003263B5" w:rsidRPr="003263B5">
        <w:rPr>
          <w:rFonts w:ascii="Liberation Serif" w:hAnsi="Liberation Serif" w:cs="Arial"/>
          <w:sz w:val="28"/>
          <w:szCs w:val="28"/>
        </w:rPr>
        <w:instrText xml:space="preserve"> HYPERLINK \l "Par115" </w:instrText>
      </w:r>
      <w:r w:rsidRPr="003263B5">
        <w:rPr>
          <w:rFonts w:ascii="Liberation Serif" w:hAnsi="Liberation Serif" w:cs="Arial"/>
          <w:sz w:val="28"/>
          <w:szCs w:val="28"/>
        </w:rPr>
        <w:fldChar w:fldCharType="separate"/>
      </w:r>
      <w:r w:rsidR="003263B5" w:rsidRPr="003263B5">
        <w:rPr>
          <w:rStyle w:val="a3"/>
          <w:rFonts w:ascii="Liberation Serif" w:hAnsi="Liberation Serif" w:cs="Arial"/>
          <w:color w:val="auto"/>
          <w:sz w:val="28"/>
          <w:szCs w:val="28"/>
          <w:u w:val="none"/>
        </w:rPr>
        <w:t>Состав</w:t>
      </w:r>
      <w:r w:rsidRPr="003263B5">
        <w:rPr>
          <w:rFonts w:ascii="Liberation Serif" w:hAnsi="Liberation Serif" w:cs="Arial"/>
          <w:sz w:val="28"/>
          <w:szCs w:val="28"/>
        </w:rPr>
        <w:fldChar w:fldCharType="end"/>
      </w:r>
    </w:p>
    <w:p w:rsidR="0069207E" w:rsidRDefault="003263B5" w:rsidP="003263B5">
      <w:pPr>
        <w:autoSpaceDE w:val="0"/>
        <w:autoSpaceDN w:val="0"/>
        <w:adjustRightInd w:val="0"/>
        <w:spacing w:after="0" w:line="240" w:lineRule="auto"/>
        <w:ind w:firstLine="540"/>
        <w:jc w:val="center"/>
        <w:rPr>
          <w:rFonts w:ascii="Liberation Serif" w:hAnsi="Liberation Serif" w:cs="Arial"/>
          <w:sz w:val="28"/>
          <w:szCs w:val="28"/>
        </w:rPr>
      </w:pPr>
      <w:r w:rsidRPr="003263B5">
        <w:rPr>
          <w:rFonts w:ascii="Liberation Serif" w:hAnsi="Liberation Serif" w:cs="Arial"/>
          <w:sz w:val="28"/>
          <w:szCs w:val="28"/>
        </w:rPr>
        <w:t>конкурсной комиссии по отбору претендентов на целевое обучение специалистов для работы в органах местного самоуправления муниципального образования Красноуфимский округ</w:t>
      </w:r>
    </w:p>
    <w:p w:rsidR="00FA36D5" w:rsidRDefault="00FA36D5" w:rsidP="00FA36D5">
      <w:pPr>
        <w:autoSpaceDE w:val="0"/>
        <w:autoSpaceDN w:val="0"/>
        <w:adjustRightInd w:val="0"/>
        <w:spacing w:after="0" w:line="240" w:lineRule="auto"/>
        <w:ind w:firstLine="540"/>
        <w:jc w:val="both"/>
        <w:rPr>
          <w:rFonts w:ascii="Liberation Serif" w:hAnsi="Liberation Serif" w:cs="Arial"/>
          <w:sz w:val="28"/>
          <w:szCs w:val="28"/>
        </w:rPr>
      </w:pPr>
    </w:p>
    <w:p w:rsidR="00FA36D5" w:rsidRDefault="00FA36D5" w:rsidP="00FA36D5">
      <w:pPr>
        <w:autoSpaceDE w:val="0"/>
        <w:autoSpaceDN w:val="0"/>
        <w:adjustRightInd w:val="0"/>
        <w:spacing w:after="0" w:line="240" w:lineRule="auto"/>
        <w:ind w:firstLine="540"/>
        <w:jc w:val="both"/>
        <w:rPr>
          <w:rFonts w:ascii="Liberation Serif" w:hAnsi="Liberation Serif" w:cs="Arial"/>
          <w:sz w:val="28"/>
          <w:szCs w:val="28"/>
        </w:rPr>
      </w:pPr>
      <w:proofErr w:type="spellStart"/>
      <w:r w:rsidRPr="00FA36D5">
        <w:rPr>
          <w:rFonts w:ascii="Liberation Serif" w:hAnsi="Liberation Serif" w:cs="Arial"/>
          <w:sz w:val="28"/>
          <w:szCs w:val="28"/>
        </w:rPr>
        <w:t>Ряписов</w:t>
      </w:r>
      <w:proofErr w:type="spellEnd"/>
      <w:r w:rsidRPr="00FA36D5">
        <w:rPr>
          <w:rFonts w:ascii="Liberation Serif" w:hAnsi="Liberation Serif" w:cs="Arial"/>
          <w:sz w:val="28"/>
          <w:szCs w:val="28"/>
        </w:rPr>
        <w:t xml:space="preserve"> Олег Викт</w:t>
      </w:r>
      <w:r w:rsidR="00152F5C">
        <w:rPr>
          <w:rFonts w:ascii="Liberation Serif" w:hAnsi="Liberation Serif" w:cs="Arial"/>
          <w:sz w:val="28"/>
          <w:szCs w:val="28"/>
        </w:rPr>
        <w:t>о</w:t>
      </w:r>
      <w:bookmarkStart w:id="4" w:name="_GoBack"/>
      <w:bookmarkEnd w:id="4"/>
      <w:r w:rsidRPr="00FA36D5">
        <w:rPr>
          <w:rFonts w:ascii="Liberation Serif" w:hAnsi="Liberation Serif" w:cs="Arial"/>
          <w:sz w:val="28"/>
          <w:szCs w:val="28"/>
        </w:rPr>
        <w:t>рович глава Муниципального об</w:t>
      </w:r>
      <w:r w:rsidR="00152F5C">
        <w:rPr>
          <w:rFonts w:ascii="Liberation Serif" w:hAnsi="Liberation Serif" w:cs="Arial"/>
          <w:sz w:val="28"/>
          <w:szCs w:val="28"/>
        </w:rPr>
        <w:t>р</w:t>
      </w:r>
      <w:r w:rsidRPr="00FA36D5">
        <w:rPr>
          <w:rFonts w:ascii="Liberation Serif" w:hAnsi="Liberation Serif" w:cs="Arial"/>
          <w:sz w:val="28"/>
          <w:szCs w:val="28"/>
        </w:rPr>
        <w:t>азования Красноуфимский округ, председатель комиссии;</w:t>
      </w:r>
    </w:p>
    <w:p w:rsidR="00FA36D5" w:rsidRPr="00FA36D5" w:rsidRDefault="00FA36D5" w:rsidP="00FA36D5">
      <w:pPr>
        <w:autoSpaceDE w:val="0"/>
        <w:autoSpaceDN w:val="0"/>
        <w:adjustRightInd w:val="0"/>
        <w:spacing w:after="0" w:line="240" w:lineRule="auto"/>
        <w:ind w:firstLine="540"/>
        <w:jc w:val="both"/>
        <w:rPr>
          <w:rFonts w:ascii="Liberation Serif" w:hAnsi="Liberation Serif" w:cs="Arial"/>
          <w:sz w:val="28"/>
          <w:szCs w:val="28"/>
        </w:rPr>
      </w:pPr>
    </w:p>
    <w:p w:rsidR="00FA36D5" w:rsidRDefault="00FA36D5" w:rsidP="00FA36D5">
      <w:pPr>
        <w:autoSpaceDE w:val="0"/>
        <w:autoSpaceDN w:val="0"/>
        <w:adjustRightInd w:val="0"/>
        <w:spacing w:after="0" w:line="240" w:lineRule="auto"/>
        <w:ind w:firstLine="540"/>
        <w:jc w:val="both"/>
        <w:rPr>
          <w:rFonts w:ascii="Liberation Serif" w:hAnsi="Liberation Serif" w:cs="Arial"/>
          <w:sz w:val="28"/>
          <w:szCs w:val="28"/>
        </w:rPr>
      </w:pPr>
      <w:r w:rsidRPr="00FA36D5">
        <w:rPr>
          <w:rFonts w:ascii="Liberation Serif" w:hAnsi="Liberation Serif" w:cs="Arial"/>
          <w:sz w:val="28"/>
          <w:szCs w:val="28"/>
        </w:rPr>
        <w:t>Шандыбин Евгений Сергеевич заместитель главы Администрации МО Красноуфимский округ по общим вопросам, заместитель председателя комиссии;</w:t>
      </w:r>
    </w:p>
    <w:p w:rsidR="00FA36D5" w:rsidRDefault="00FA36D5" w:rsidP="00FA36D5">
      <w:pPr>
        <w:autoSpaceDE w:val="0"/>
        <w:autoSpaceDN w:val="0"/>
        <w:adjustRightInd w:val="0"/>
        <w:spacing w:after="0" w:line="240" w:lineRule="auto"/>
        <w:ind w:firstLine="540"/>
        <w:jc w:val="both"/>
        <w:rPr>
          <w:rFonts w:ascii="Liberation Serif" w:hAnsi="Liberation Serif" w:cs="Arial"/>
          <w:sz w:val="28"/>
          <w:szCs w:val="28"/>
        </w:rPr>
      </w:pPr>
    </w:p>
    <w:p w:rsidR="00FA36D5" w:rsidRDefault="00FA36D5" w:rsidP="00FA36D5">
      <w:pPr>
        <w:autoSpaceDE w:val="0"/>
        <w:autoSpaceDN w:val="0"/>
        <w:adjustRightInd w:val="0"/>
        <w:spacing w:after="0" w:line="240" w:lineRule="auto"/>
        <w:ind w:firstLine="540"/>
        <w:jc w:val="both"/>
        <w:rPr>
          <w:rFonts w:ascii="Liberation Serif" w:hAnsi="Liberation Serif" w:cs="Arial"/>
          <w:sz w:val="28"/>
          <w:szCs w:val="28"/>
        </w:rPr>
      </w:pPr>
      <w:r w:rsidRPr="00FA36D5">
        <w:rPr>
          <w:rFonts w:ascii="Liberation Serif" w:hAnsi="Liberation Serif" w:cs="Arial"/>
          <w:sz w:val="28"/>
          <w:szCs w:val="28"/>
        </w:rPr>
        <w:t>Орлова Светлана Владимировна специалист 2 категории организационно-методического отдела Админи</w:t>
      </w:r>
      <w:r w:rsidR="00CA273D">
        <w:rPr>
          <w:rFonts w:ascii="Liberation Serif" w:hAnsi="Liberation Serif" w:cs="Arial"/>
          <w:sz w:val="28"/>
          <w:szCs w:val="28"/>
        </w:rPr>
        <w:t>страции МО Красноуфимский округ, секретарь</w:t>
      </w:r>
    </w:p>
    <w:p w:rsidR="00FA36D5" w:rsidRPr="00FA36D5" w:rsidRDefault="00FA36D5" w:rsidP="00FA36D5">
      <w:pPr>
        <w:autoSpaceDE w:val="0"/>
        <w:autoSpaceDN w:val="0"/>
        <w:adjustRightInd w:val="0"/>
        <w:spacing w:after="0" w:line="240" w:lineRule="auto"/>
        <w:ind w:firstLine="540"/>
        <w:jc w:val="both"/>
        <w:rPr>
          <w:rFonts w:ascii="Liberation Serif" w:hAnsi="Liberation Serif" w:cs="Arial"/>
          <w:sz w:val="28"/>
          <w:szCs w:val="28"/>
        </w:rPr>
      </w:pPr>
    </w:p>
    <w:p w:rsidR="00FA36D5" w:rsidRDefault="00FA36D5" w:rsidP="00FA36D5">
      <w:pPr>
        <w:autoSpaceDE w:val="0"/>
        <w:autoSpaceDN w:val="0"/>
        <w:adjustRightInd w:val="0"/>
        <w:spacing w:after="0" w:line="240" w:lineRule="auto"/>
        <w:ind w:firstLine="540"/>
        <w:jc w:val="both"/>
        <w:rPr>
          <w:rFonts w:ascii="Liberation Serif" w:hAnsi="Liberation Serif" w:cs="Arial"/>
          <w:sz w:val="28"/>
          <w:szCs w:val="28"/>
        </w:rPr>
      </w:pPr>
      <w:proofErr w:type="spellStart"/>
      <w:r w:rsidRPr="00FA36D5">
        <w:rPr>
          <w:rFonts w:ascii="Liberation Serif" w:hAnsi="Liberation Serif" w:cs="Arial"/>
          <w:sz w:val="28"/>
          <w:szCs w:val="28"/>
        </w:rPr>
        <w:t>Гибадуллина</w:t>
      </w:r>
      <w:proofErr w:type="spellEnd"/>
      <w:r w:rsidRPr="00FA36D5">
        <w:rPr>
          <w:rFonts w:ascii="Liberation Serif" w:hAnsi="Liberation Serif" w:cs="Arial"/>
          <w:sz w:val="28"/>
          <w:szCs w:val="28"/>
        </w:rPr>
        <w:t xml:space="preserve"> Наталья Анатольевна начальник Муниципального отдела  управления образ</w:t>
      </w:r>
      <w:r w:rsidR="00CA273D">
        <w:rPr>
          <w:rFonts w:ascii="Liberation Serif" w:hAnsi="Liberation Serif" w:cs="Arial"/>
          <w:sz w:val="28"/>
          <w:szCs w:val="28"/>
        </w:rPr>
        <w:t>ованием МО Красноуфимский округ, член комиссии</w:t>
      </w:r>
    </w:p>
    <w:p w:rsidR="00FA36D5" w:rsidRPr="00FA36D5" w:rsidRDefault="00FA36D5" w:rsidP="00FA36D5">
      <w:pPr>
        <w:autoSpaceDE w:val="0"/>
        <w:autoSpaceDN w:val="0"/>
        <w:adjustRightInd w:val="0"/>
        <w:spacing w:after="0" w:line="240" w:lineRule="auto"/>
        <w:ind w:firstLine="540"/>
        <w:jc w:val="both"/>
        <w:rPr>
          <w:rFonts w:ascii="Liberation Serif" w:hAnsi="Liberation Serif" w:cs="Arial"/>
          <w:sz w:val="28"/>
          <w:szCs w:val="28"/>
        </w:rPr>
      </w:pPr>
    </w:p>
    <w:p w:rsidR="00FA36D5" w:rsidRDefault="00FA36D5" w:rsidP="00FA36D5">
      <w:pPr>
        <w:autoSpaceDE w:val="0"/>
        <w:autoSpaceDN w:val="0"/>
        <w:adjustRightInd w:val="0"/>
        <w:spacing w:after="0" w:line="240" w:lineRule="auto"/>
        <w:ind w:firstLine="540"/>
        <w:jc w:val="both"/>
        <w:rPr>
          <w:rFonts w:ascii="Liberation Serif" w:hAnsi="Liberation Serif" w:cs="Arial"/>
          <w:sz w:val="28"/>
          <w:szCs w:val="28"/>
        </w:rPr>
      </w:pPr>
      <w:proofErr w:type="spellStart"/>
      <w:r w:rsidRPr="00FA36D5">
        <w:rPr>
          <w:rFonts w:ascii="Liberation Serif" w:hAnsi="Liberation Serif" w:cs="Arial"/>
          <w:sz w:val="28"/>
          <w:szCs w:val="28"/>
        </w:rPr>
        <w:t>Микаева</w:t>
      </w:r>
      <w:proofErr w:type="spellEnd"/>
      <w:r w:rsidRPr="00FA36D5">
        <w:rPr>
          <w:rFonts w:ascii="Liberation Serif" w:hAnsi="Liberation Serif" w:cs="Arial"/>
          <w:sz w:val="28"/>
          <w:szCs w:val="28"/>
        </w:rPr>
        <w:t xml:space="preserve"> Татьяна Николаевна начальник организационно-методического отдела Админи</w:t>
      </w:r>
      <w:r w:rsidR="00CA273D">
        <w:rPr>
          <w:rFonts w:ascii="Liberation Serif" w:hAnsi="Liberation Serif" w:cs="Arial"/>
          <w:sz w:val="28"/>
          <w:szCs w:val="28"/>
        </w:rPr>
        <w:t>страции МО Красноуфимский округ, член комиссии</w:t>
      </w:r>
    </w:p>
    <w:p w:rsidR="00CA273D" w:rsidRDefault="00CA273D" w:rsidP="00FA36D5">
      <w:pPr>
        <w:autoSpaceDE w:val="0"/>
        <w:autoSpaceDN w:val="0"/>
        <w:adjustRightInd w:val="0"/>
        <w:spacing w:after="0" w:line="240" w:lineRule="auto"/>
        <w:ind w:firstLine="540"/>
        <w:jc w:val="both"/>
        <w:rPr>
          <w:rFonts w:ascii="Liberation Serif" w:hAnsi="Liberation Serif" w:cs="Arial"/>
          <w:sz w:val="28"/>
          <w:szCs w:val="28"/>
        </w:rPr>
      </w:pPr>
    </w:p>
    <w:p w:rsidR="00CA273D" w:rsidRDefault="00CA273D" w:rsidP="00FA36D5">
      <w:pPr>
        <w:autoSpaceDE w:val="0"/>
        <w:autoSpaceDN w:val="0"/>
        <w:adjustRightInd w:val="0"/>
        <w:spacing w:after="0" w:line="240" w:lineRule="auto"/>
        <w:ind w:firstLine="540"/>
        <w:jc w:val="both"/>
        <w:rPr>
          <w:rFonts w:ascii="Liberation Serif" w:hAnsi="Liberation Serif" w:cs="Arial"/>
          <w:sz w:val="28"/>
          <w:szCs w:val="28"/>
        </w:rPr>
      </w:pPr>
      <w:r>
        <w:rPr>
          <w:rFonts w:ascii="Liberation Serif" w:hAnsi="Liberation Serif" w:cs="Arial"/>
          <w:sz w:val="28"/>
          <w:szCs w:val="28"/>
        </w:rPr>
        <w:t xml:space="preserve">Токарев Денис Викторович председатель </w:t>
      </w:r>
      <w:proofErr w:type="spellStart"/>
      <w:r>
        <w:rPr>
          <w:rFonts w:ascii="Liberation Serif" w:hAnsi="Liberation Serif" w:cs="Arial"/>
          <w:sz w:val="28"/>
          <w:szCs w:val="28"/>
        </w:rPr>
        <w:t>Красноуфимского</w:t>
      </w:r>
      <w:proofErr w:type="spellEnd"/>
      <w:r>
        <w:rPr>
          <w:rFonts w:ascii="Liberation Serif" w:hAnsi="Liberation Serif" w:cs="Arial"/>
          <w:sz w:val="28"/>
          <w:szCs w:val="28"/>
        </w:rPr>
        <w:t xml:space="preserve"> профсоюза работников государственных учреждений и Общественного обслуживания, независимый эксперт</w:t>
      </w:r>
    </w:p>
    <w:p w:rsidR="00CA273D" w:rsidRDefault="00CA273D" w:rsidP="00FA36D5">
      <w:pPr>
        <w:autoSpaceDE w:val="0"/>
        <w:autoSpaceDN w:val="0"/>
        <w:adjustRightInd w:val="0"/>
        <w:spacing w:after="0" w:line="240" w:lineRule="auto"/>
        <w:ind w:firstLine="540"/>
        <w:jc w:val="both"/>
        <w:rPr>
          <w:rFonts w:ascii="Liberation Serif" w:hAnsi="Liberation Serif" w:cs="Arial"/>
          <w:sz w:val="28"/>
          <w:szCs w:val="28"/>
        </w:rPr>
      </w:pPr>
    </w:p>
    <w:p w:rsidR="00CA273D" w:rsidRDefault="00CA273D" w:rsidP="00FA36D5">
      <w:pPr>
        <w:autoSpaceDE w:val="0"/>
        <w:autoSpaceDN w:val="0"/>
        <w:adjustRightInd w:val="0"/>
        <w:spacing w:after="0" w:line="240" w:lineRule="auto"/>
        <w:ind w:firstLine="540"/>
        <w:jc w:val="both"/>
        <w:rPr>
          <w:rFonts w:ascii="Liberation Serif" w:hAnsi="Liberation Serif" w:cs="Arial"/>
          <w:sz w:val="28"/>
          <w:szCs w:val="28"/>
        </w:rPr>
      </w:pPr>
      <w:proofErr w:type="spellStart"/>
      <w:r>
        <w:rPr>
          <w:rFonts w:ascii="Liberation Serif" w:hAnsi="Liberation Serif" w:cs="Arial"/>
          <w:sz w:val="28"/>
          <w:szCs w:val="28"/>
        </w:rPr>
        <w:t>Бормотова</w:t>
      </w:r>
      <w:proofErr w:type="spellEnd"/>
      <w:r>
        <w:rPr>
          <w:rFonts w:ascii="Liberation Serif" w:hAnsi="Liberation Serif" w:cs="Arial"/>
          <w:sz w:val="28"/>
          <w:szCs w:val="28"/>
        </w:rPr>
        <w:t xml:space="preserve"> Марина Викторовна  председатель Думы МО Красноуфимский округ, независимый эксперт</w:t>
      </w:r>
    </w:p>
    <w:p w:rsidR="00CA273D" w:rsidRDefault="00CA273D" w:rsidP="00FA36D5">
      <w:pPr>
        <w:autoSpaceDE w:val="0"/>
        <w:autoSpaceDN w:val="0"/>
        <w:adjustRightInd w:val="0"/>
        <w:spacing w:after="0" w:line="240" w:lineRule="auto"/>
        <w:ind w:firstLine="540"/>
        <w:jc w:val="both"/>
        <w:rPr>
          <w:rFonts w:ascii="Liberation Serif" w:hAnsi="Liberation Serif" w:cs="Arial"/>
          <w:sz w:val="28"/>
          <w:szCs w:val="28"/>
        </w:rPr>
      </w:pPr>
    </w:p>
    <w:p w:rsidR="00CA273D" w:rsidRPr="00FA36D5" w:rsidRDefault="00CA273D" w:rsidP="00FA36D5">
      <w:pPr>
        <w:autoSpaceDE w:val="0"/>
        <w:autoSpaceDN w:val="0"/>
        <w:adjustRightInd w:val="0"/>
        <w:spacing w:after="0" w:line="240" w:lineRule="auto"/>
        <w:ind w:firstLine="540"/>
        <w:jc w:val="both"/>
        <w:rPr>
          <w:rFonts w:ascii="Liberation Serif" w:hAnsi="Liberation Serif" w:cs="Arial"/>
          <w:sz w:val="28"/>
          <w:szCs w:val="28"/>
        </w:rPr>
      </w:pPr>
      <w:proofErr w:type="spellStart"/>
      <w:r>
        <w:rPr>
          <w:rFonts w:ascii="Liberation Serif" w:hAnsi="Liberation Serif" w:cs="Arial"/>
          <w:sz w:val="28"/>
          <w:szCs w:val="28"/>
        </w:rPr>
        <w:t>Протасевич</w:t>
      </w:r>
      <w:proofErr w:type="spellEnd"/>
      <w:r>
        <w:rPr>
          <w:rFonts w:ascii="Liberation Serif" w:hAnsi="Liberation Serif" w:cs="Arial"/>
          <w:sz w:val="28"/>
          <w:szCs w:val="28"/>
        </w:rPr>
        <w:t xml:space="preserve"> Наталья Викторовна председатель территориальной избирательной комиссии</w:t>
      </w:r>
      <w:proofErr w:type="gramStart"/>
      <w:r>
        <w:rPr>
          <w:rFonts w:ascii="Liberation Serif" w:hAnsi="Liberation Serif" w:cs="Arial"/>
          <w:sz w:val="28"/>
          <w:szCs w:val="28"/>
        </w:rPr>
        <w:t xml:space="preserve"> ,</w:t>
      </w:r>
      <w:proofErr w:type="gramEnd"/>
      <w:r>
        <w:rPr>
          <w:rFonts w:ascii="Liberation Serif" w:hAnsi="Liberation Serif" w:cs="Arial"/>
          <w:sz w:val="28"/>
          <w:szCs w:val="28"/>
        </w:rPr>
        <w:t xml:space="preserve"> независимый эксперт</w:t>
      </w:r>
    </w:p>
    <w:p w:rsidR="00FA36D5" w:rsidRPr="00FA36D5" w:rsidRDefault="00FA36D5" w:rsidP="00FA36D5">
      <w:pPr>
        <w:autoSpaceDE w:val="0"/>
        <w:autoSpaceDN w:val="0"/>
        <w:adjustRightInd w:val="0"/>
        <w:spacing w:after="0" w:line="240" w:lineRule="auto"/>
        <w:ind w:firstLine="540"/>
        <w:jc w:val="both"/>
        <w:rPr>
          <w:rFonts w:ascii="Liberation Serif" w:hAnsi="Liberation Serif" w:cs="Arial"/>
          <w:sz w:val="28"/>
          <w:szCs w:val="28"/>
        </w:rPr>
      </w:pPr>
    </w:p>
    <w:p w:rsidR="00FA36D5" w:rsidRPr="00FA36D5" w:rsidRDefault="00FA36D5" w:rsidP="00FA36D5">
      <w:pPr>
        <w:autoSpaceDE w:val="0"/>
        <w:autoSpaceDN w:val="0"/>
        <w:adjustRightInd w:val="0"/>
        <w:spacing w:after="0" w:line="240" w:lineRule="auto"/>
        <w:ind w:firstLine="540"/>
        <w:jc w:val="both"/>
        <w:rPr>
          <w:rFonts w:ascii="Liberation Serif" w:hAnsi="Liberation Serif" w:cs="Arial"/>
          <w:sz w:val="28"/>
          <w:szCs w:val="28"/>
        </w:rPr>
      </w:pPr>
    </w:p>
    <w:p w:rsidR="00FA36D5" w:rsidRPr="00FA36D5" w:rsidRDefault="00FA36D5" w:rsidP="00FA36D5">
      <w:pPr>
        <w:autoSpaceDE w:val="0"/>
        <w:autoSpaceDN w:val="0"/>
        <w:adjustRightInd w:val="0"/>
        <w:spacing w:after="0" w:line="240" w:lineRule="auto"/>
        <w:ind w:firstLine="540"/>
        <w:jc w:val="both"/>
        <w:rPr>
          <w:rFonts w:ascii="Liberation Serif" w:hAnsi="Liberation Serif" w:cs="Arial"/>
          <w:sz w:val="28"/>
          <w:szCs w:val="28"/>
        </w:rPr>
      </w:pPr>
    </w:p>
    <w:p w:rsidR="003263B5" w:rsidRPr="003263B5" w:rsidRDefault="003263B5" w:rsidP="003263B5">
      <w:pPr>
        <w:autoSpaceDE w:val="0"/>
        <w:autoSpaceDN w:val="0"/>
        <w:adjustRightInd w:val="0"/>
        <w:spacing w:after="0" w:line="240" w:lineRule="auto"/>
        <w:ind w:firstLine="540"/>
        <w:jc w:val="center"/>
        <w:rPr>
          <w:rFonts w:ascii="Liberation Serif" w:hAnsi="Liberation Serif" w:cs="Arial"/>
          <w:sz w:val="28"/>
          <w:szCs w:val="28"/>
        </w:rPr>
      </w:pPr>
    </w:p>
    <w:sectPr w:rsidR="003263B5" w:rsidRPr="003263B5" w:rsidSect="0001554F">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6297"/>
    <w:rsid w:val="0001554F"/>
    <w:rsid w:val="00152F5C"/>
    <w:rsid w:val="002359AD"/>
    <w:rsid w:val="00265CA0"/>
    <w:rsid w:val="002C632C"/>
    <w:rsid w:val="00304838"/>
    <w:rsid w:val="003263B5"/>
    <w:rsid w:val="00355B21"/>
    <w:rsid w:val="00381F9F"/>
    <w:rsid w:val="003B4BE4"/>
    <w:rsid w:val="004D76E9"/>
    <w:rsid w:val="00587FE6"/>
    <w:rsid w:val="0064322F"/>
    <w:rsid w:val="00663826"/>
    <w:rsid w:val="0069207E"/>
    <w:rsid w:val="006A42CC"/>
    <w:rsid w:val="006B3076"/>
    <w:rsid w:val="009B0548"/>
    <w:rsid w:val="009B52C7"/>
    <w:rsid w:val="00A208BD"/>
    <w:rsid w:val="00AA6A4C"/>
    <w:rsid w:val="00CA273D"/>
    <w:rsid w:val="00CD63C6"/>
    <w:rsid w:val="00D31BB2"/>
    <w:rsid w:val="00D84C9C"/>
    <w:rsid w:val="00E93DFD"/>
    <w:rsid w:val="00EB54A7"/>
    <w:rsid w:val="00F4152C"/>
    <w:rsid w:val="00FA36D5"/>
    <w:rsid w:val="00FF6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2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54A7"/>
    <w:rPr>
      <w:color w:val="0000FF" w:themeColor="hyperlink"/>
      <w:u w:val="single"/>
    </w:rPr>
  </w:style>
  <w:style w:type="paragraph" w:styleId="a4">
    <w:name w:val="Balloon Text"/>
    <w:basedOn w:val="a"/>
    <w:link w:val="a5"/>
    <w:uiPriority w:val="99"/>
    <w:semiHidden/>
    <w:unhideWhenUsed/>
    <w:rsid w:val="003263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63B5"/>
    <w:rPr>
      <w:rFonts w:ascii="Segoe UI" w:hAnsi="Segoe UI" w:cs="Segoe UI"/>
      <w:sz w:val="18"/>
      <w:szCs w:val="18"/>
    </w:rPr>
  </w:style>
  <w:style w:type="paragraph" w:styleId="a6">
    <w:name w:val="Body Text"/>
    <w:basedOn w:val="a"/>
    <w:link w:val="a7"/>
    <w:unhideWhenUsed/>
    <w:rsid w:val="00663826"/>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6638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54A7"/>
    <w:rPr>
      <w:color w:val="0000FF" w:themeColor="hyperlink"/>
      <w:u w:val="single"/>
    </w:rPr>
  </w:style>
  <w:style w:type="paragraph" w:styleId="a4">
    <w:name w:val="Balloon Text"/>
    <w:basedOn w:val="a"/>
    <w:link w:val="a5"/>
    <w:uiPriority w:val="99"/>
    <w:semiHidden/>
    <w:unhideWhenUsed/>
    <w:rsid w:val="003263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63B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6F9960F702E240E65147BC8F8CFF490FE267DB2337708EDB09FA09C3A37E9C52792DD2AC522BF04569AD87842G1G7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6F9960F702E240E65147BC8F8CFF490FE267DB2337708EDB09FA09C3A37E9C52792DD2AC522BF04569AD87842G1G7F"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45CA9-DDB6-4C3D-AE12-36331FA4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6</Pages>
  <Words>1629</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dc:creator>
  <cp:keywords/>
  <dc:description/>
  <cp:lastModifiedBy>User</cp:lastModifiedBy>
  <cp:revision>18</cp:revision>
  <cp:lastPrinted>2021-12-09T06:33:00Z</cp:lastPrinted>
  <dcterms:created xsi:type="dcterms:W3CDTF">2021-11-17T05:06:00Z</dcterms:created>
  <dcterms:modified xsi:type="dcterms:W3CDTF">2021-12-09T06:37:00Z</dcterms:modified>
</cp:coreProperties>
</file>